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:rsidR="00E26350" w:rsidRDefault="00140420" w:rsidP="00140420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348346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249" cy="182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350" w:rsidRDefault="00E26350">
      <w:pPr>
        <w:spacing w:before="10"/>
        <w:rPr>
          <w:rFonts w:ascii="Arial" w:eastAsia="Arial" w:hAnsi="Arial" w:cs="Arial"/>
          <w:sz w:val="23"/>
          <w:szCs w:val="23"/>
        </w:rPr>
      </w:pPr>
    </w:p>
    <w:p w:rsidR="00E26350" w:rsidRPr="00140420" w:rsidRDefault="0041332E" w:rsidP="00140420">
      <w:pPr>
        <w:pStyle w:val="BodyText"/>
        <w:spacing w:before="59"/>
        <w:ind w:right="96"/>
        <w:jc w:val="center"/>
        <w:rPr>
          <w:rFonts w:ascii="Broadway" w:hAnsi="Broadway"/>
          <w:sz w:val="32"/>
          <w:szCs w:val="32"/>
        </w:rPr>
      </w:pPr>
      <w:r>
        <w:rPr>
          <w:rFonts w:ascii="Broadway" w:hAnsi="Broadway"/>
          <w:sz w:val="32"/>
          <w:szCs w:val="32"/>
          <w:u w:val="single" w:color="000000"/>
        </w:rPr>
        <w:t>EXECUTIVE SUMMARY</w:t>
      </w:r>
    </w:p>
    <w:p w:rsidR="00E26350" w:rsidRDefault="00E26350">
      <w:pPr>
        <w:rPr>
          <w:rFonts w:ascii="Arial" w:eastAsia="Arial" w:hAnsi="Arial" w:cs="Arial"/>
          <w:sz w:val="24"/>
          <w:szCs w:val="24"/>
        </w:rPr>
      </w:pPr>
    </w:p>
    <w:p w:rsidR="00E26350" w:rsidRDefault="00E26350">
      <w:pPr>
        <w:spacing w:before="1"/>
        <w:rPr>
          <w:rFonts w:ascii="Arial" w:eastAsia="Arial" w:hAnsi="Arial" w:cs="Arial"/>
          <w:sz w:val="25"/>
          <w:szCs w:val="25"/>
        </w:rPr>
      </w:pPr>
    </w:p>
    <w:p w:rsidR="00712E83" w:rsidRPr="00712E83" w:rsidRDefault="00B708F2" w:rsidP="00712E83">
      <w:pPr>
        <w:spacing w:line="48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12E83">
        <w:rPr>
          <w:rFonts w:ascii="Arial" w:hAnsi="Arial" w:cs="Arial"/>
          <w:sz w:val="24"/>
          <w:szCs w:val="24"/>
        </w:rPr>
        <w:t>T</w:t>
      </w:r>
      <w:r w:rsidR="00140420" w:rsidRPr="00712E83">
        <w:rPr>
          <w:rFonts w:ascii="Arial" w:hAnsi="Arial" w:cs="Arial"/>
          <w:sz w:val="24"/>
          <w:szCs w:val="24"/>
        </w:rPr>
        <w:t>CIE</w:t>
      </w:r>
      <w:r w:rsidR="00140420" w:rsidRPr="00712E83">
        <w:rPr>
          <w:rFonts w:ascii="Arial" w:hAnsi="Arial" w:cs="Arial"/>
          <w:spacing w:val="15"/>
          <w:sz w:val="24"/>
          <w:szCs w:val="24"/>
        </w:rPr>
        <w:t xml:space="preserve"> </w:t>
      </w:r>
      <w:r w:rsidR="00140420" w:rsidRPr="00712E83">
        <w:rPr>
          <w:rFonts w:ascii="Arial" w:hAnsi="Arial" w:cs="Arial"/>
          <w:sz w:val="24"/>
          <w:szCs w:val="24"/>
        </w:rPr>
        <w:t>has</w:t>
      </w:r>
      <w:r w:rsidR="0041332E" w:rsidRPr="00712E83">
        <w:rPr>
          <w:rFonts w:ascii="Arial" w:hAnsi="Arial" w:cs="Arial"/>
          <w:sz w:val="24"/>
          <w:szCs w:val="24"/>
        </w:rPr>
        <w:t xml:space="preserve"> </w:t>
      </w:r>
      <w:r w:rsidR="00140420" w:rsidRPr="00712E83">
        <w:rPr>
          <w:rFonts w:ascii="Arial" w:hAnsi="Arial" w:cs="Arial"/>
          <w:sz w:val="24"/>
          <w:szCs w:val="24"/>
        </w:rPr>
        <w:t>developed</w:t>
      </w:r>
      <w:r w:rsidR="00140420" w:rsidRPr="00712E83">
        <w:rPr>
          <w:rFonts w:ascii="Arial" w:hAnsi="Arial" w:cs="Arial"/>
          <w:spacing w:val="13"/>
          <w:sz w:val="24"/>
          <w:szCs w:val="24"/>
        </w:rPr>
        <w:t xml:space="preserve"> </w:t>
      </w:r>
      <w:r w:rsidR="00140420" w:rsidRPr="00712E83">
        <w:rPr>
          <w:rFonts w:ascii="Arial" w:hAnsi="Arial" w:cs="Arial"/>
          <w:sz w:val="24"/>
          <w:szCs w:val="24"/>
        </w:rPr>
        <w:t>the</w:t>
      </w:r>
      <w:r w:rsidR="00140420" w:rsidRPr="00712E83">
        <w:rPr>
          <w:rFonts w:ascii="Arial" w:hAnsi="Arial" w:cs="Arial"/>
          <w:spacing w:val="13"/>
          <w:sz w:val="24"/>
          <w:szCs w:val="24"/>
        </w:rPr>
        <w:t xml:space="preserve"> </w:t>
      </w:r>
      <w:r w:rsidR="00140420" w:rsidRPr="00712E83">
        <w:rPr>
          <w:rFonts w:ascii="Arial" w:hAnsi="Arial" w:cs="Arial"/>
          <w:sz w:val="24"/>
          <w:szCs w:val="24"/>
        </w:rPr>
        <w:t>world's</w:t>
      </w:r>
      <w:r w:rsidR="00140420" w:rsidRPr="00712E83">
        <w:rPr>
          <w:rFonts w:ascii="Arial" w:hAnsi="Arial" w:cs="Arial"/>
          <w:spacing w:val="13"/>
          <w:sz w:val="24"/>
          <w:szCs w:val="24"/>
        </w:rPr>
        <w:t xml:space="preserve"> </w:t>
      </w:r>
      <w:r w:rsidR="00140420" w:rsidRPr="00712E83">
        <w:rPr>
          <w:rFonts w:ascii="Arial" w:hAnsi="Arial" w:cs="Arial"/>
          <w:sz w:val="24"/>
          <w:szCs w:val="24"/>
        </w:rPr>
        <w:t>most</w:t>
      </w:r>
      <w:r w:rsidR="00140420" w:rsidRPr="00712E83">
        <w:rPr>
          <w:rFonts w:ascii="Arial" w:hAnsi="Arial" w:cs="Arial"/>
          <w:spacing w:val="13"/>
          <w:sz w:val="24"/>
          <w:szCs w:val="24"/>
        </w:rPr>
        <w:t xml:space="preserve"> </w:t>
      </w:r>
      <w:r w:rsidR="00140420" w:rsidRPr="00712E83">
        <w:rPr>
          <w:rFonts w:ascii="Arial" w:hAnsi="Arial" w:cs="Arial"/>
          <w:sz w:val="24"/>
          <w:szCs w:val="24"/>
        </w:rPr>
        <w:t>advanced</w:t>
      </w:r>
      <w:r w:rsidR="00140420" w:rsidRPr="00712E83">
        <w:rPr>
          <w:rFonts w:ascii="Arial" w:hAnsi="Arial" w:cs="Arial"/>
          <w:spacing w:val="13"/>
          <w:sz w:val="24"/>
          <w:szCs w:val="24"/>
        </w:rPr>
        <w:t xml:space="preserve"> </w:t>
      </w:r>
      <w:r w:rsidR="00140420" w:rsidRPr="00712E83">
        <w:rPr>
          <w:rFonts w:ascii="Arial" w:hAnsi="Arial" w:cs="Arial"/>
          <w:sz w:val="24"/>
          <w:szCs w:val="24"/>
        </w:rPr>
        <w:t>green</w:t>
      </w:r>
      <w:r w:rsidR="00140420" w:rsidRPr="00712E83">
        <w:rPr>
          <w:rFonts w:ascii="Arial" w:hAnsi="Arial" w:cs="Arial"/>
          <w:spacing w:val="13"/>
          <w:sz w:val="24"/>
          <w:szCs w:val="24"/>
        </w:rPr>
        <w:t xml:space="preserve"> </w:t>
      </w:r>
      <w:r w:rsidR="00140420" w:rsidRPr="00712E83">
        <w:rPr>
          <w:rFonts w:ascii="Arial" w:hAnsi="Arial" w:cs="Arial"/>
          <w:sz w:val="24"/>
          <w:szCs w:val="24"/>
        </w:rPr>
        <w:t>energy</w:t>
      </w:r>
      <w:r w:rsidR="00140420" w:rsidRPr="00712E83">
        <w:rPr>
          <w:rFonts w:ascii="Arial" w:hAnsi="Arial" w:cs="Arial"/>
          <w:spacing w:val="13"/>
          <w:sz w:val="24"/>
          <w:szCs w:val="24"/>
        </w:rPr>
        <w:t xml:space="preserve"> </w:t>
      </w:r>
      <w:r w:rsidR="00712E83" w:rsidRPr="00712E83">
        <w:rPr>
          <w:rFonts w:ascii="Arial" w:hAnsi="Arial" w:cs="Arial"/>
          <w:sz w:val="24"/>
          <w:szCs w:val="24"/>
        </w:rPr>
        <w:t xml:space="preserve">technology, which </w:t>
      </w:r>
      <w:r w:rsidR="00712E83" w:rsidRPr="00712E83">
        <w:rPr>
          <w:rFonts w:ascii="Arial" w:eastAsia="Times New Roman" w:hAnsi="Arial" w:cs="Arial"/>
          <w:color w:val="000000"/>
          <w:sz w:val="24"/>
          <w:szCs w:val="24"/>
        </w:rPr>
        <w:t>compresses and accelerates ambient air from the atmosphere at rapid speeds within the system to generate electricity in commercial quantities.   Since air is abundant, unlimited</w:t>
      </w:r>
      <w:r w:rsidR="003B7F19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712E83" w:rsidRPr="00712E83">
        <w:rPr>
          <w:rFonts w:ascii="Arial" w:eastAsia="Times New Roman" w:hAnsi="Arial" w:cs="Arial"/>
          <w:color w:val="000000"/>
          <w:sz w:val="24"/>
          <w:szCs w:val="24"/>
        </w:rPr>
        <w:t xml:space="preserve"> and perpetual, the equipment can operate efficiently day and night, indefinitely. </w:t>
      </w:r>
    </w:p>
    <w:p w:rsidR="00712E83" w:rsidRPr="00712E83" w:rsidRDefault="00712E83" w:rsidP="00712E83">
      <w:pPr>
        <w:spacing w:line="48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E26350" w:rsidRDefault="00712E83" w:rsidP="00E83851">
      <w:pPr>
        <w:pStyle w:val="BodyText"/>
        <w:spacing w:before="8" w:line="487" w:lineRule="auto"/>
        <w:ind w:right="96"/>
        <w:jc w:val="both"/>
      </w:pPr>
      <w:r>
        <w:t>T</w:t>
      </w:r>
      <w:r w:rsidR="00140420">
        <w:t>he start-up company spent over 41/2 years to research, develop, test</w:t>
      </w:r>
      <w:r w:rsidR="003B7F19">
        <w:t>,</w:t>
      </w:r>
      <w:r w:rsidR="00140420">
        <w:t xml:space="preserve"> and</w:t>
      </w:r>
      <w:r w:rsidR="00140420">
        <w:rPr>
          <w:spacing w:val="13"/>
        </w:rPr>
        <w:t xml:space="preserve"> </w:t>
      </w:r>
      <w:r w:rsidR="00140420">
        <w:t>perfect</w:t>
      </w:r>
      <w:r w:rsidR="00140420">
        <w:rPr>
          <w:w w:val="99"/>
        </w:rPr>
        <w:t xml:space="preserve"> </w:t>
      </w:r>
      <w:r w:rsidR="00140420">
        <w:t>the</w:t>
      </w:r>
      <w:r w:rsidR="00140420">
        <w:rPr>
          <w:spacing w:val="4"/>
        </w:rPr>
        <w:t xml:space="preserve"> </w:t>
      </w:r>
      <w:r w:rsidR="00140420">
        <w:t>prototype</w:t>
      </w:r>
      <w:r w:rsidR="00140420">
        <w:rPr>
          <w:spacing w:val="5"/>
        </w:rPr>
        <w:t xml:space="preserve"> </w:t>
      </w:r>
      <w:r w:rsidR="00140420">
        <w:t>of</w:t>
      </w:r>
      <w:r w:rsidR="00140420">
        <w:rPr>
          <w:spacing w:val="4"/>
        </w:rPr>
        <w:t xml:space="preserve"> </w:t>
      </w:r>
      <w:r w:rsidR="00140420">
        <w:t>the</w:t>
      </w:r>
      <w:r w:rsidR="00140420">
        <w:rPr>
          <w:spacing w:val="4"/>
        </w:rPr>
        <w:t xml:space="preserve"> </w:t>
      </w:r>
      <w:r w:rsidR="00140420">
        <w:t>technology</w:t>
      </w:r>
      <w:r w:rsidR="00140420">
        <w:rPr>
          <w:spacing w:val="3"/>
        </w:rPr>
        <w:t xml:space="preserve"> </w:t>
      </w:r>
      <w:r w:rsidR="00140420">
        <w:t>at</w:t>
      </w:r>
      <w:r w:rsidR="00140420">
        <w:rPr>
          <w:spacing w:val="4"/>
        </w:rPr>
        <w:t xml:space="preserve"> </w:t>
      </w:r>
      <w:proofErr w:type="spellStart"/>
      <w:r w:rsidR="00140420">
        <w:t>it</w:t>
      </w:r>
      <w:r w:rsidR="00B708F2">
        <w:t>’</w:t>
      </w:r>
      <w:r w:rsidR="00140420">
        <w:t>s</w:t>
      </w:r>
      <w:proofErr w:type="spellEnd"/>
      <w:r w:rsidR="00140420">
        <w:rPr>
          <w:spacing w:val="5"/>
        </w:rPr>
        <w:t xml:space="preserve"> </w:t>
      </w:r>
      <w:r w:rsidR="00140420">
        <w:t>facility</w:t>
      </w:r>
      <w:r w:rsidR="00140420">
        <w:rPr>
          <w:spacing w:val="4"/>
        </w:rPr>
        <w:t xml:space="preserve"> </w:t>
      </w:r>
      <w:r w:rsidR="00140420">
        <w:t>in</w:t>
      </w:r>
      <w:r w:rsidR="00140420">
        <w:rPr>
          <w:spacing w:val="4"/>
        </w:rPr>
        <w:t xml:space="preserve"> the United States</w:t>
      </w:r>
      <w:r w:rsidR="00140420">
        <w:rPr>
          <w:spacing w:val="5"/>
        </w:rPr>
        <w:t xml:space="preserve"> </w:t>
      </w:r>
      <w:r w:rsidR="00140420">
        <w:t>and</w:t>
      </w:r>
      <w:r w:rsidR="00140420">
        <w:rPr>
          <w:spacing w:val="4"/>
        </w:rPr>
        <w:t xml:space="preserve"> </w:t>
      </w:r>
      <w:r w:rsidR="00140420">
        <w:t>has</w:t>
      </w:r>
      <w:r w:rsidR="00140420">
        <w:rPr>
          <w:spacing w:val="4"/>
        </w:rPr>
        <w:t xml:space="preserve"> </w:t>
      </w:r>
      <w:r w:rsidR="00140420">
        <w:t>proven</w:t>
      </w:r>
      <w:r w:rsidR="00140420">
        <w:rPr>
          <w:spacing w:val="5"/>
        </w:rPr>
        <w:t xml:space="preserve"> </w:t>
      </w:r>
      <w:r w:rsidR="00140420">
        <w:t>the</w:t>
      </w:r>
      <w:r w:rsidR="00140420">
        <w:rPr>
          <w:spacing w:val="-43"/>
        </w:rPr>
        <w:t xml:space="preserve"> </w:t>
      </w:r>
      <w:r w:rsidR="00140420">
        <w:t>sustainability</w:t>
      </w:r>
      <w:r w:rsidR="00140420">
        <w:rPr>
          <w:spacing w:val="7"/>
        </w:rPr>
        <w:t xml:space="preserve"> </w:t>
      </w:r>
      <w:r w:rsidR="00140420">
        <w:t>and</w:t>
      </w:r>
      <w:r w:rsidR="00140420">
        <w:rPr>
          <w:spacing w:val="7"/>
        </w:rPr>
        <w:t xml:space="preserve"> </w:t>
      </w:r>
      <w:r w:rsidR="00140420">
        <w:t>efficiency</w:t>
      </w:r>
      <w:r w:rsidR="00140420">
        <w:rPr>
          <w:spacing w:val="2"/>
        </w:rPr>
        <w:t xml:space="preserve"> </w:t>
      </w:r>
      <w:r w:rsidR="00140420">
        <w:t>of</w:t>
      </w:r>
      <w:r w:rsidR="00140420">
        <w:rPr>
          <w:spacing w:val="3"/>
        </w:rPr>
        <w:t xml:space="preserve"> </w:t>
      </w:r>
      <w:r w:rsidR="00140420">
        <w:t>the</w:t>
      </w:r>
      <w:r w:rsidR="00140420">
        <w:rPr>
          <w:spacing w:val="3"/>
        </w:rPr>
        <w:t xml:space="preserve"> </w:t>
      </w:r>
      <w:r w:rsidR="00140420">
        <w:t>system</w:t>
      </w:r>
      <w:r w:rsidR="00140420">
        <w:rPr>
          <w:spacing w:val="2"/>
        </w:rPr>
        <w:t xml:space="preserve"> </w:t>
      </w:r>
      <w:r w:rsidR="00140420">
        <w:t>with</w:t>
      </w:r>
      <w:r w:rsidR="00140420">
        <w:rPr>
          <w:spacing w:val="3"/>
        </w:rPr>
        <w:t xml:space="preserve"> </w:t>
      </w:r>
      <w:r w:rsidR="00140420">
        <w:t>test</w:t>
      </w:r>
      <w:r w:rsidR="00140420">
        <w:rPr>
          <w:spacing w:val="3"/>
        </w:rPr>
        <w:t xml:space="preserve"> </w:t>
      </w:r>
      <w:r w:rsidR="00140420">
        <w:t>results</w:t>
      </w:r>
      <w:r w:rsidR="00140420">
        <w:rPr>
          <w:spacing w:val="2"/>
        </w:rPr>
        <w:t xml:space="preserve"> </w:t>
      </w:r>
      <w:r w:rsidR="00140420">
        <w:t>from</w:t>
      </w:r>
      <w:r w:rsidR="00140420">
        <w:rPr>
          <w:spacing w:val="2"/>
        </w:rPr>
        <w:t xml:space="preserve"> </w:t>
      </w:r>
      <w:r w:rsidR="00140420">
        <w:t>several</w:t>
      </w:r>
      <w:r w:rsidR="00140420">
        <w:rPr>
          <w:spacing w:val="3"/>
        </w:rPr>
        <w:t xml:space="preserve"> top </w:t>
      </w:r>
      <w:r w:rsidR="00140420">
        <w:t>accredited</w:t>
      </w:r>
      <w:r w:rsidR="00B708F2">
        <w:t xml:space="preserve"> </w:t>
      </w:r>
      <w:r w:rsidR="00140420">
        <w:rPr>
          <w:spacing w:val="-61"/>
        </w:rPr>
        <w:t xml:space="preserve"> </w:t>
      </w:r>
      <w:r w:rsidR="00140420">
        <w:rPr>
          <w:spacing w:val="2"/>
        </w:rPr>
        <w:t>independent electrical engineering</w:t>
      </w:r>
      <w:r w:rsidR="00140420">
        <w:rPr>
          <w:spacing w:val="43"/>
        </w:rPr>
        <w:t xml:space="preserve"> </w:t>
      </w:r>
      <w:r w:rsidR="00140420">
        <w:rPr>
          <w:spacing w:val="3"/>
        </w:rPr>
        <w:t>companies.</w:t>
      </w:r>
    </w:p>
    <w:p w:rsidR="00140420" w:rsidRDefault="00140420" w:rsidP="00E83851">
      <w:pPr>
        <w:pStyle w:val="BodyText"/>
        <w:spacing w:before="8" w:line="487" w:lineRule="auto"/>
        <w:ind w:right="96"/>
        <w:jc w:val="both"/>
      </w:pPr>
    </w:p>
    <w:p w:rsidR="00E26350" w:rsidRDefault="00140420" w:rsidP="00E83851">
      <w:pPr>
        <w:pStyle w:val="BodyText"/>
        <w:spacing w:before="8" w:line="487" w:lineRule="auto"/>
        <w:ind w:right="96"/>
        <w:jc w:val="both"/>
      </w:pPr>
      <w:r>
        <w:t>Beginning</w:t>
      </w:r>
      <w:r>
        <w:rPr>
          <w:spacing w:val="6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June,</w:t>
      </w:r>
      <w:r>
        <w:rPr>
          <w:spacing w:val="6"/>
        </w:rPr>
        <w:t xml:space="preserve"> </w:t>
      </w:r>
      <w:r>
        <w:t>2013,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company</w:t>
      </w:r>
      <w:r>
        <w:rPr>
          <w:spacing w:val="6"/>
        </w:rPr>
        <w:t xml:space="preserve"> </w:t>
      </w:r>
      <w:r>
        <w:t>started</w:t>
      </w:r>
      <w:r>
        <w:rPr>
          <w:spacing w:val="6"/>
        </w:rPr>
        <w:t xml:space="preserve"> </w:t>
      </w:r>
      <w:r>
        <w:t>test-marketing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technology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-62"/>
        </w:rPr>
        <w:t xml:space="preserve"> </w:t>
      </w:r>
      <w:r>
        <w:t>variety of end-users who have expressed great interest in purchasing different</w:t>
      </w:r>
      <w:r>
        <w:rPr>
          <w:spacing w:val="21"/>
        </w:rPr>
        <w:t xml:space="preserve"> </w:t>
      </w:r>
      <w:r>
        <w:t>models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power</w:t>
      </w:r>
      <w:r>
        <w:rPr>
          <w:spacing w:val="7"/>
        </w:rPr>
        <w:t xml:space="preserve"> </w:t>
      </w:r>
      <w:r>
        <w:t>plant</w:t>
      </w:r>
      <w:r>
        <w:rPr>
          <w:spacing w:val="7"/>
        </w:rPr>
        <w:t xml:space="preserve"> </w:t>
      </w:r>
      <w:r>
        <w:t>category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Letters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Intent</w:t>
      </w:r>
      <w:r>
        <w:rPr>
          <w:spacing w:val="6"/>
        </w:rPr>
        <w:t xml:space="preserve"> (LOI</w:t>
      </w:r>
      <w:r w:rsidR="00BA7F9A">
        <w:rPr>
          <w:spacing w:val="6"/>
        </w:rPr>
        <w:t>s</w:t>
      </w:r>
      <w:r>
        <w:rPr>
          <w:spacing w:val="6"/>
        </w:rPr>
        <w:t xml:space="preserve">) </w:t>
      </w:r>
      <w:r>
        <w:t>and</w:t>
      </w:r>
      <w:r>
        <w:rPr>
          <w:spacing w:val="6"/>
        </w:rPr>
        <w:t xml:space="preserve"> Power Purchase Agreements (PPA</w:t>
      </w:r>
      <w:r w:rsidR="00B708F2">
        <w:rPr>
          <w:spacing w:val="6"/>
        </w:rPr>
        <w:t>s</w:t>
      </w:r>
      <w:r>
        <w:rPr>
          <w:spacing w:val="6"/>
        </w:rPr>
        <w:t>)</w:t>
      </w:r>
      <w:r>
        <w:t xml:space="preserve">.  </w:t>
      </w:r>
      <w:r>
        <w:rPr>
          <w:spacing w:val="-6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technology</w:t>
      </w:r>
      <w:r>
        <w:rPr>
          <w:spacing w:val="6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wide</w:t>
      </w:r>
      <w:r>
        <w:rPr>
          <w:spacing w:val="7"/>
        </w:rPr>
        <w:t xml:space="preserve"> </w:t>
      </w:r>
      <w:r>
        <w:t>variety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applications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every</w:t>
      </w:r>
      <w:r w:rsidR="00BA7F9A">
        <w:rPr>
          <w:spacing w:val="-48"/>
        </w:rPr>
        <w:t xml:space="preserve"> </w:t>
      </w:r>
      <w:r>
        <w:rPr>
          <w:spacing w:val="2"/>
        </w:rPr>
        <w:t>conceivable</w:t>
      </w:r>
      <w:r>
        <w:rPr>
          <w:spacing w:val="12"/>
        </w:rPr>
        <w:t xml:space="preserve"> </w:t>
      </w:r>
      <w:r>
        <w:rPr>
          <w:spacing w:val="2"/>
        </w:rPr>
        <w:t>energy</w:t>
      </w:r>
      <w:r>
        <w:rPr>
          <w:spacing w:val="12"/>
        </w:rPr>
        <w:t xml:space="preserve"> </w:t>
      </w:r>
      <w:r>
        <w:t>field</w:t>
      </w:r>
      <w:r>
        <w:rPr>
          <w:spacing w:val="11"/>
        </w:rPr>
        <w:t xml:space="preserve"> </w:t>
      </w:r>
      <w:r>
        <w:t>ranging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power</w:t>
      </w:r>
      <w:r>
        <w:rPr>
          <w:spacing w:val="11"/>
        </w:rPr>
        <w:t xml:space="preserve"> </w:t>
      </w:r>
      <w:r>
        <w:t>plants,</w:t>
      </w:r>
      <w:r>
        <w:rPr>
          <w:spacing w:val="11"/>
        </w:rPr>
        <w:t xml:space="preserve"> </w:t>
      </w:r>
      <w:r>
        <w:t>automobile</w:t>
      </w:r>
      <w:r>
        <w:rPr>
          <w:spacing w:val="11"/>
        </w:rPr>
        <w:t xml:space="preserve"> </w:t>
      </w:r>
      <w:r>
        <w:t>engines,</w:t>
      </w:r>
      <w:r>
        <w:rPr>
          <w:spacing w:val="11"/>
        </w:rPr>
        <w:t xml:space="preserve"> </w:t>
      </w:r>
      <w:proofErr w:type="gramStart"/>
      <w:r>
        <w:rPr>
          <w:spacing w:val="2"/>
        </w:rPr>
        <w:t>marine</w:t>
      </w:r>
      <w:r w:rsidR="003B7F19">
        <w:rPr>
          <w:spacing w:val="2"/>
        </w:rPr>
        <w:t xml:space="preserve"> </w:t>
      </w:r>
      <w:r>
        <w:rPr>
          <w:spacing w:val="-38"/>
        </w:rPr>
        <w:t xml:space="preserve"> </w:t>
      </w:r>
      <w:r>
        <w:t>engines</w:t>
      </w:r>
      <w:proofErr w:type="gramEnd"/>
      <w:r>
        <w:t xml:space="preserve"> and aircraft engines. The technology has the potential to completely</w:t>
      </w:r>
      <w:r>
        <w:rPr>
          <w:spacing w:val="39"/>
        </w:rPr>
        <w:t xml:space="preserve"> </w:t>
      </w:r>
      <w:r>
        <w:t>revolutionize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entire</w:t>
      </w:r>
      <w:r>
        <w:rPr>
          <w:spacing w:val="7"/>
        </w:rPr>
        <w:t xml:space="preserve"> </w:t>
      </w:r>
      <w:r>
        <w:t>energy</w:t>
      </w:r>
      <w:r>
        <w:rPr>
          <w:spacing w:val="7"/>
        </w:rPr>
        <w:t xml:space="preserve"> </w:t>
      </w:r>
      <w:r>
        <w:t>industry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reverse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present</w:t>
      </w:r>
      <w:r>
        <w:rPr>
          <w:spacing w:val="7"/>
        </w:rPr>
        <w:t xml:space="preserve"> </w:t>
      </w:r>
      <w:r>
        <w:t>trend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global</w:t>
      </w:r>
      <w:r>
        <w:rPr>
          <w:spacing w:val="-38"/>
        </w:rPr>
        <w:t xml:space="preserve"> </w:t>
      </w:r>
      <w:r>
        <w:t>warming largely caused by fossil fuel emissions.</w:t>
      </w:r>
    </w:p>
    <w:p w:rsidR="00B708F2" w:rsidRDefault="00B708F2">
      <w:pPr>
        <w:pStyle w:val="BodyText"/>
        <w:spacing w:before="8" w:line="487" w:lineRule="auto"/>
        <w:ind w:right="197"/>
      </w:pPr>
    </w:p>
    <w:p w:rsidR="00E26350" w:rsidRDefault="00B708F2" w:rsidP="008B2E6C">
      <w:pPr>
        <w:pStyle w:val="BodyText"/>
        <w:spacing w:before="8" w:line="480" w:lineRule="auto"/>
        <w:ind w:right="197"/>
        <w:jc w:val="both"/>
      </w:pPr>
      <w:r>
        <w:t>T</w:t>
      </w:r>
      <w:r w:rsidR="00140420">
        <w:t>CIE</w:t>
      </w:r>
      <w:r w:rsidR="00140420">
        <w:rPr>
          <w:spacing w:val="13"/>
        </w:rPr>
        <w:t xml:space="preserve"> </w:t>
      </w:r>
      <w:r w:rsidR="00140420">
        <w:t>is</w:t>
      </w:r>
      <w:r w:rsidR="00140420">
        <w:rPr>
          <w:spacing w:val="13"/>
        </w:rPr>
        <w:t xml:space="preserve"> </w:t>
      </w:r>
      <w:r w:rsidR="00140420">
        <w:t>seeking</w:t>
      </w:r>
      <w:r w:rsidR="00140420">
        <w:rPr>
          <w:spacing w:val="13"/>
        </w:rPr>
        <w:t xml:space="preserve"> US </w:t>
      </w:r>
      <w:r w:rsidR="00140420">
        <w:t>$100</w:t>
      </w:r>
      <w:r w:rsidR="00140420">
        <w:rPr>
          <w:spacing w:val="13"/>
        </w:rPr>
        <w:t xml:space="preserve"> </w:t>
      </w:r>
      <w:r w:rsidR="00140420">
        <w:t>million</w:t>
      </w:r>
      <w:r w:rsidR="00140420">
        <w:rPr>
          <w:spacing w:val="13"/>
        </w:rPr>
        <w:t xml:space="preserve"> </w:t>
      </w:r>
      <w:r w:rsidR="00140420">
        <w:t>to</w:t>
      </w:r>
      <w:r w:rsidR="00140420">
        <w:rPr>
          <w:spacing w:val="13"/>
        </w:rPr>
        <w:t xml:space="preserve"> </w:t>
      </w:r>
      <w:r w:rsidR="00140420">
        <w:t>begin</w:t>
      </w:r>
      <w:r w:rsidR="00140420">
        <w:rPr>
          <w:spacing w:val="-36"/>
        </w:rPr>
        <w:t xml:space="preserve"> </w:t>
      </w:r>
      <w:r w:rsidR="00140420">
        <w:t>commercial</w:t>
      </w:r>
      <w:r w:rsidR="00140420">
        <w:rPr>
          <w:spacing w:val="9"/>
        </w:rPr>
        <w:t xml:space="preserve"> </w:t>
      </w:r>
      <w:r w:rsidR="00140420">
        <w:t>production</w:t>
      </w:r>
      <w:r w:rsidR="00140420">
        <w:rPr>
          <w:spacing w:val="9"/>
        </w:rPr>
        <w:t xml:space="preserve"> </w:t>
      </w:r>
      <w:r w:rsidR="00140420">
        <w:t>to</w:t>
      </w:r>
      <w:r w:rsidR="00140420">
        <w:rPr>
          <w:spacing w:val="9"/>
        </w:rPr>
        <w:t xml:space="preserve"> </w:t>
      </w:r>
      <w:r w:rsidR="00140420">
        <w:t>meet</w:t>
      </w:r>
      <w:r w:rsidR="00140420">
        <w:rPr>
          <w:spacing w:val="9"/>
        </w:rPr>
        <w:t xml:space="preserve"> </w:t>
      </w:r>
      <w:r w:rsidR="00140420">
        <w:t>current</w:t>
      </w:r>
      <w:r w:rsidR="00140420">
        <w:rPr>
          <w:spacing w:val="9"/>
        </w:rPr>
        <w:t xml:space="preserve"> </w:t>
      </w:r>
      <w:r w:rsidR="00140420">
        <w:t>customers'</w:t>
      </w:r>
      <w:r w:rsidR="00140420">
        <w:rPr>
          <w:spacing w:val="9"/>
        </w:rPr>
        <w:t xml:space="preserve"> </w:t>
      </w:r>
      <w:r w:rsidR="00140420">
        <w:t>orders</w:t>
      </w:r>
      <w:r w:rsidR="00140420">
        <w:rPr>
          <w:spacing w:val="9"/>
        </w:rPr>
        <w:t xml:space="preserve"> </w:t>
      </w:r>
      <w:r w:rsidR="00140420">
        <w:t>and</w:t>
      </w:r>
      <w:r w:rsidR="00140420">
        <w:rPr>
          <w:spacing w:val="9"/>
        </w:rPr>
        <w:t xml:space="preserve"> </w:t>
      </w:r>
      <w:r w:rsidR="00140420">
        <w:t>to</w:t>
      </w:r>
      <w:r w:rsidR="00140420">
        <w:rPr>
          <w:spacing w:val="9"/>
        </w:rPr>
        <w:t xml:space="preserve"> </w:t>
      </w:r>
      <w:r w:rsidR="00140420">
        <w:t xml:space="preserve">mass-produce </w:t>
      </w:r>
      <w:r w:rsidR="00140420">
        <w:rPr>
          <w:spacing w:val="-63"/>
        </w:rPr>
        <w:t xml:space="preserve">    </w:t>
      </w:r>
      <w:proofErr w:type="gramStart"/>
      <w:r w:rsidR="00140420">
        <w:t>it’s</w:t>
      </w:r>
      <w:proofErr w:type="gramEnd"/>
      <w:r w:rsidR="00140420">
        <w:t xml:space="preserve"> power plants to supply the global energy</w:t>
      </w:r>
      <w:r w:rsidR="00140420">
        <w:rPr>
          <w:spacing w:val="60"/>
        </w:rPr>
        <w:t xml:space="preserve"> </w:t>
      </w:r>
      <w:r w:rsidR="00140420">
        <w:t>market.</w:t>
      </w:r>
    </w:p>
    <w:p w:rsidR="00140420" w:rsidRDefault="00140420" w:rsidP="008B2E6C">
      <w:pPr>
        <w:pStyle w:val="BodyText"/>
        <w:spacing w:before="8" w:line="480" w:lineRule="auto"/>
        <w:ind w:right="197"/>
        <w:jc w:val="both"/>
      </w:pPr>
    </w:p>
    <w:p w:rsidR="00E26350" w:rsidRDefault="003B7F19" w:rsidP="003B7F19">
      <w:pPr>
        <w:pStyle w:val="BodyText"/>
        <w:spacing w:before="8" w:line="480" w:lineRule="auto"/>
        <w:ind w:right="96"/>
        <w:jc w:val="both"/>
      </w:pPr>
      <w:r>
        <w:t>TCIE is offering a 15% annual interest for ten consecutive years to all interested investors worldwide.</w:t>
      </w:r>
    </w:p>
    <w:p w:rsidR="00B708F2" w:rsidRDefault="00B708F2" w:rsidP="008B2E6C">
      <w:pPr>
        <w:spacing w:before="8" w:line="480" w:lineRule="auto"/>
        <w:rPr>
          <w:rFonts w:ascii="Arial" w:eastAsia="Arial" w:hAnsi="Arial" w:cs="Arial"/>
          <w:sz w:val="24"/>
          <w:szCs w:val="24"/>
        </w:rPr>
      </w:pPr>
    </w:p>
    <w:p w:rsidR="00E26350" w:rsidRDefault="00140420" w:rsidP="00140420">
      <w:pPr>
        <w:pStyle w:val="BodyText"/>
        <w:spacing w:before="59"/>
        <w:ind w:right="139"/>
        <w:jc w:val="center"/>
      </w:pPr>
      <w:r>
        <w:rPr>
          <w:u w:val="single" w:color="000000"/>
        </w:rPr>
        <w:t>MARKETING</w:t>
      </w:r>
      <w:r>
        <w:rPr>
          <w:spacing w:val="-43"/>
          <w:u w:val="single" w:color="000000"/>
        </w:rPr>
        <w:t xml:space="preserve"> </w:t>
      </w:r>
      <w:r>
        <w:rPr>
          <w:u w:val="single" w:color="000000"/>
        </w:rPr>
        <w:t>STRATEGIES:</w:t>
      </w:r>
    </w:p>
    <w:p w:rsidR="00E26350" w:rsidRDefault="00E26350">
      <w:pPr>
        <w:spacing w:before="8"/>
        <w:rPr>
          <w:rFonts w:ascii="Arial" w:eastAsia="Arial" w:hAnsi="Arial" w:cs="Arial"/>
          <w:sz w:val="24"/>
          <w:szCs w:val="24"/>
        </w:rPr>
      </w:pPr>
    </w:p>
    <w:p w:rsidR="00E26350" w:rsidRDefault="00B708F2" w:rsidP="00E83851">
      <w:pPr>
        <w:pStyle w:val="BodyText"/>
        <w:spacing w:line="487" w:lineRule="auto"/>
        <w:ind w:right="139"/>
        <w:jc w:val="both"/>
      </w:pPr>
      <w:r>
        <w:t>TCIE</w:t>
      </w:r>
      <w:r w:rsidR="00140420">
        <w:rPr>
          <w:spacing w:val="13"/>
        </w:rPr>
        <w:t xml:space="preserve"> </w:t>
      </w:r>
      <w:r w:rsidR="00140420">
        <w:t>has</w:t>
      </w:r>
      <w:r w:rsidR="00140420">
        <w:rPr>
          <w:spacing w:val="12"/>
        </w:rPr>
        <w:t xml:space="preserve"> </w:t>
      </w:r>
      <w:r w:rsidR="00140420">
        <w:t>created</w:t>
      </w:r>
      <w:r w:rsidR="00140420">
        <w:rPr>
          <w:spacing w:val="12"/>
        </w:rPr>
        <w:t xml:space="preserve"> </w:t>
      </w:r>
      <w:r w:rsidR="00140420">
        <w:t>a</w:t>
      </w:r>
      <w:r w:rsidR="00140420">
        <w:rPr>
          <w:spacing w:val="12"/>
        </w:rPr>
        <w:t xml:space="preserve"> </w:t>
      </w:r>
      <w:r>
        <w:t>ten</w:t>
      </w:r>
      <w:r w:rsidR="00140420">
        <w:t>-year</w:t>
      </w:r>
      <w:r w:rsidR="00140420">
        <w:rPr>
          <w:spacing w:val="13"/>
        </w:rPr>
        <w:t xml:space="preserve"> </w:t>
      </w:r>
      <w:r w:rsidR="00140420">
        <w:t>marketing</w:t>
      </w:r>
      <w:r w:rsidR="00140420">
        <w:rPr>
          <w:spacing w:val="12"/>
        </w:rPr>
        <w:t xml:space="preserve"> </w:t>
      </w:r>
      <w:r w:rsidR="00140420">
        <w:t>plan</w:t>
      </w:r>
      <w:r w:rsidR="00140420">
        <w:rPr>
          <w:spacing w:val="-31"/>
        </w:rPr>
        <w:t xml:space="preserve"> </w:t>
      </w:r>
      <w:r w:rsidR="00140420">
        <w:t>designed to acquire about 50% of the world's green energy market through</w:t>
      </w:r>
      <w:r w:rsidR="00140420">
        <w:rPr>
          <w:spacing w:val="2"/>
        </w:rPr>
        <w:t xml:space="preserve"> </w:t>
      </w:r>
      <w:r w:rsidR="00140420">
        <w:t>aggressive</w:t>
      </w:r>
      <w:r w:rsidR="00140420">
        <w:rPr>
          <w:spacing w:val="16"/>
        </w:rPr>
        <w:t xml:space="preserve"> </w:t>
      </w:r>
      <w:r w:rsidR="00140420">
        <w:t>marketing</w:t>
      </w:r>
      <w:r w:rsidR="00140420">
        <w:rPr>
          <w:spacing w:val="16"/>
        </w:rPr>
        <w:t xml:space="preserve"> </w:t>
      </w:r>
      <w:r w:rsidR="00140420">
        <w:t>strategies</w:t>
      </w:r>
      <w:r w:rsidR="00140420">
        <w:rPr>
          <w:spacing w:val="16"/>
        </w:rPr>
        <w:t xml:space="preserve"> </w:t>
      </w:r>
      <w:r w:rsidR="00140420">
        <w:t>that</w:t>
      </w:r>
      <w:r w:rsidR="00140420">
        <w:rPr>
          <w:spacing w:val="16"/>
        </w:rPr>
        <w:t xml:space="preserve"> </w:t>
      </w:r>
      <w:r w:rsidR="008B2E6C">
        <w:rPr>
          <w:spacing w:val="16"/>
        </w:rPr>
        <w:t xml:space="preserve">will </w:t>
      </w:r>
      <w:r w:rsidR="00140420">
        <w:t>utilize</w:t>
      </w:r>
      <w:r w:rsidR="00140420">
        <w:rPr>
          <w:spacing w:val="16"/>
        </w:rPr>
        <w:t xml:space="preserve"> </w:t>
      </w:r>
      <w:r w:rsidR="00140420">
        <w:t>all</w:t>
      </w:r>
      <w:r w:rsidR="00140420">
        <w:rPr>
          <w:spacing w:val="16"/>
        </w:rPr>
        <w:t xml:space="preserve"> </w:t>
      </w:r>
      <w:r w:rsidR="00140420">
        <w:t>available</w:t>
      </w:r>
      <w:r w:rsidR="00140420">
        <w:rPr>
          <w:spacing w:val="16"/>
        </w:rPr>
        <w:t xml:space="preserve"> </w:t>
      </w:r>
      <w:r w:rsidR="00140420">
        <w:t>media</w:t>
      </w:r>
      <w:r w:rsidR="00140420">
        <w:rPr>
          <w:spacing w:val="16"/>
        </w:rPr>
        <w:t xml:space="preserve"> </w:t>
      </w:r>
      <w:r w:rsidR="00140420">
        <w:t>to</w:t>
      </w:r>
      <w:r w:rsidR="00140420">
        <w:rPr>
          <w:spacing w:val="16"/>
        </w:rPr>
        <w:t xml:space="preserve"> </w:t>
      </w:r>
      <w:r w:rsidR="00140420">
        <w:t>reach</w:t>
      </w:r>
      <w:r w:rsidR="00140420">
        <w:rPr>
          <w:spacing w:val="16"/>
        </w:rPr>
        <w:t xml:space="preserve"> </w:t>
      </w:r>
      <w:r w:rsidR="00140420">
        <w:t>potential</w:t>
      </w:r>
      <w:r w:rsidR="00140420">
        <w:rPr>
          <w:spacing w:val="-63"/>
        </w:rPr>
        <w:t xml:space="preserve"> </w:t>
      </w:r>
      <w:r>
        <w:rPr>
          <w:spacing w:val="-63"/>
        </w:rPr>
        <w:t xml:space="preserve"> </w:t>
      </w:r>
      <w:r w:rsidR="00140420">
        <w:t>customers and distributors worldwide.</w:t>
      </w:r>
    </w:p>
    <w:p w:rsidR="00B708F2" w:rsidRDefault="00B708F2" w:rsidP="00E83851">
      <w:pPr>
        <w:pStyle w:val="BodyText"/>
        <w:spacing w:line="487" w:lineRule="auto"/>
        <w:ind w:right="139"/>
        <w:jc w:val="both"/>
      </w:pPr>
    </w:p>
    <w:p w:rsidR="00E26350" w:rsidRDefault="00140420" w:rsidP="00E83851">
      <w:pPr>
        <w:pStyle w:val="BodyText"/>
        <w:spacing w:before="8" w:line="487" w:lineRule="auto"/>
        <w:ind w:right="139"/>
        <w:jc w:val="both"/>
      </w:pPr>
      <w:r>
        <w:t xml:space="preserve">The company plans to immediately start marketing </w:t>
      </w:r>
      <w:proofErr w:type="spellStart"/>
      <w:proofErr w:type="gramStart"/>
      <w:r>
        <w:t>it</w:t>
      </w:r>
      <w:r w:rsidR="00B708F2">
        <w:t>’</w:t>
      </w:r>
      <w:r>
        <w:t>s</w:t>
      </w:r>
      <w:proofErr w:type="spellEnd"/>
      <w:proofErr w:type="gramEnd"/>
      <w:r>
        <w:t xml:space="preserve"> power plants category of</w:t>
      </w:r>
      <w:r>
        <w:rPr>
          <w:spacing w:val="1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technology to electric utility companies, residential, commercial and industrial</w:t>
      </w:r>
      <w:r>
        <w:rPr>
          <w:spacing w:val="26"/>
        </w:rPr>
        <w:t xml:space="preserve"> </w:t>
      </w:r>
      <w:r>
        <w:t>property</w:t>
      </w:r>
      <w:r>
        <w:rPr>
          <w:spacing w:val="8"/>
        </w:rPr>
        <w:t xml:space="preserve"> </w:t>
      </w:r>
      <w:r>
        <w:t>owners,</w:t>
      </w:r>
      <w:r>
        <w:rPr>
          <w:spacing w:val="8"/>
        </w:rPr>
        <w:t xml:space="preserve"> </w:t>
      </w:r>
      <w:r>
        <w:t>small</w:t>
      </w:r>
      <w:r>
        <w:rPr>
          <w:spacing w:val="8"/>
        </w:rPr>
        <w:t xml:space="preserve"> </w:t>
      </w:r>
      <w:r>
        <w:t>business</w:t>
      </w:r>
      <w:r>
        <w:rPr>
          <w:spacing w:val="8"/>
        </w:rPr>
        <w:t xml:space="preserve"> </w:t>
      </w:r>
      <w:r>
        <w:t>entities,</w:t>
      </w:r>
      <w:r>
        <w:rPr>
          <w:spacing w:val="8"/>
        </w:rPr>
        <w:t xml:space="preserve"> </w:t>
      </w:r>
      <w:r>
        <w:t>government</w:t>
      </w:r>
      <w:r>
        <w:rPr>
          <w:spacing w:val="8"/>
        </w:rPr>
        <w:t xml:space="preserve"> </w:t>
      </w:r>
      <w:r>
        <w:t>facilities,</w:t>
      </w:r>
      <w:r>
        <w:rPr>
          <w:spacing w:val="7"/>
        </w:rPr>
        <w:t xml:space="preserve"> </w:t>
      </w:r>
      <w:r>
        <w:t>military</w:t>
      </w:r>
      <w:r w:rsidR="00B708F2">
        <w:t>,</w:t>
      </w:r>
      <w:r>
        <w:rPr>
          <w:spacing w:val="8"/>
        </w:rPr>
        <w:t xml:space="preserve"> </w:t>
      </w:r>
      <w:r>
        <w:t>and</w:t>
      </w:r>
      <w:r w:rsidR="008B2E6C">
        <w:rPr>
          <w:spacing w:val="8"/>
        </w:rPr>
        <w:t xml:space="preserve"> other </w:t>
      </w:r>
      <w:r>
        <w:t>law enforcement agencies primarily in the United States of America.</w:t>
      </w:r>
    </w:p>
    <w:p w:rsidR="00B708F2" w:rsidRDefault="00B708F2" w:rsidP="00E83851">
      <w:pPr>
        <w:pStyle w:val="BodyText"/>
        <w:spacing w:before="8" w:line="487" w:lineRule="auto"/>
        <w:ind w:right="139"/>
        <w:jc w:val="both"/>
      </w:pPr>
    </w:p>
    <w:p w:rsidR="00E26350" w:rsidRDefault="00140420" w:rsidP="00E83851">
      <w:pPr>
        <w:pStyle w:val="BodyText"/>
        <w:spacing w:before="8" w:line="487" w:lineRule="auto"/>
        <w:ind w:right="139"/>
        <w:jc w:val="both"/>
      </w:pPr>
      <w:r>
        <w:t>The</w:t>
      </w:r>
      <w:r>
        <w:rPr>
          <w:spacing w:val="6"/>
        </w:rPr>
        <w:t xml:space="preserve"> </w:t>
      </w:r>
      <w:r>
        <w:t>second</w:t>
      </w:r>
      <w:r>
        <w:rPr>
          <w:spacing w:val="6"/>
        </w:rPr>
        <w:t xml:space="preserve"> </w:t>
      </w:r>
      <w:r>
        <w:t>step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same</w:t>
      </w:r>
      <w:r>
        <w:rPr>
          <w:spacing w:val="6"/>
        </w:rPr>
        <w:t xml:space="preserve"> </w:t>
      </w:r>
      <w:r>
        <w:t>marketing</w:t>
      </w:r>
      <w:r>
        <w:rPr>
          <w:spacing w:val="6"/>
        </w:rPr>
        <w:t xml:space="preserve"> </w:t>
      </w:r>
      <w:r>
        <w:t>blueprint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being</w:t>
      </w:r>
      <w:r>
        <w:rPr>
          <w:spacing w:val="6"/>
        </w:rPr>
        <w:t xml:space="preserve"> </w:t>
      </w:r>
      <w:r>
        <w:t>applied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-65"/>
        </w:rPr>
        <w:t xml:space="preserve"> </w:t>
      </w:r>
      <w:r>
        <w:t>United States to penetrate other countries in North, Central</w:t>
      </w:r>
      <w:r w:rsidR="00B708F2">
        <w:t>,</w:t>
      </w:r>
      <w:r>
        <w:t xml:space="preserve"> and South</w:t>
      </w:r>
      <w:r>
        <w:rPr>
          <w:spacing w:val="17"/>
        </w:rPr>
        <w:t xml:space="preserve"> </w:t>
      </w:r>
      <w:r>
        <w:t>America.</w:t>
      </w:r>
    </w:p>
    <w:p w:rsidR="00B708F2" w:rsidRDefault="00B708F2" w:rsidP="00E83851">
      <w:pPr>
        <w:pStyle w:val="BodyText"/>
        <w:spacing w:before="8" w:line="487" w:lineRule="auto"/>
        <w:ind w:right="139"/>
        <w:jc w:val="both"/>
      </w:pPr>
    </w:p>
    <w:p w:rsidR="00E26350" w:rsidRDefault="00140420" w:rsidP="00E83851">
      <w:pPr>
        <w:pStyle w:val="BodyText"/>
        <w:spacing w:before="8" w:line="487" w:lineRule="auto"/>
        <w:ind w:right="139"/>
        <w:jc w:val="both"/>
      </w:pPr>
      <w:r>
        <w:t>The third and final marketing approach is to use the experience gained to reach</w:t>
      </w:r>
      <w:r>
        <w:rPr>
          <w:spacing w:val="9"/>
        </w:rPr>
        <w:t xml:space="preserve"> </w:t>
      </w:r>
      <w:r>
        <w:rPr>
          <w:spacing w:val="2"/>
        </w:rPr>
        <w:t xml:space="preserve">the </w:t>
      </w:r>
      <w:r>
        <w:t>enti</w:t>
      </w:r>
      <w:r w:rsidR="00B708F2">
        <w:t xml:space="preserve">re global energy market within five to ten </w:t>
      </w:r>
      <w:r>
        <w:t>years.</w:t>
      </w:r>
    </w:p>
    <w:p w:rsidR="00B708F2" w:rsidRDefault="00B708F2" w:rsidP="00E83851">
      <w:pPr>
        <w:pStyle w:val="BodyText"/>
        <w:spacing w:before="8" w:line="487" w:lineRule="auto"/>
        <w:ind w:right="139"/>
        <w:jc w:val="both"/>
      </w:pPr>
    </w:p>
    <w:p w:rsidR="009C616D" w:rsidRDefault="009C616D" w:rsidP="007117DE">
      <w:pPr>
        <w:pStyle w:val="BodyText"/>
        <w:spacing w:before="8" w:line="487" w:lineRule="auto"/>
        <w:ind w:right="139"/>
        <w:jc w:val="both"/>
      </w:pPr>
    </w:p>
    <w:p w:rsidR="00E26350" w:rsidRDefault="00140420" w:rsidP="007117DE">
      <w:pPr>
        <w:pStyle w:val="BodyText"/>
        <w:spacing w:before="8" w:line="487" w:lineRule="auto"/>
        <w:ind w:right="139"/>
        <w:jc w:val="both"/>
      </w:pPr>
      <w:r>
        <w:lastRenderedPageBreak/>
        <w:t>These</w:t>
      </w:r>
      <w:r>
        <w:rPr>
          <w:spacing w:val="6"/>
        </w:rPr>
        <w:t xml:space="preserve"> </w:t>
      </w:r>
      <w:r>
        <w:t>strategies</w:t>
      </w:r>
      <w:r>
        <w:rPr>
          <w:spacing w:val="6"/>
        </w:rPr>
        <w:t xml:space="preserve"> </w:t>
      </w:r>
      <w:r>
        <w:t>include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print,</w:t>
      </w:r>
      <w:r>
        <w:rPr>
          <w:spacing w:val="7"/>
        </w:rPr>
        <w:t xml:space="preserve"> </w:t>
      </w:r>
      <w:r>
        <w:t>electronic</w:t>
      </w:r>
      <w:r w:rsidR="00B708F2">
        <w:t>,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internet</w:t>
      </w:r>
      <w:r>
        <w:rPr>
          <w:spacing w:val="7"/>
        </w:rPr>
        <w:t xml:space="preserve"> </w:t>
      </w:r>
      <w:r>
        <w:t>media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target</w:t>
      </w:r>
      <w:r w:rsidR="008B2E6C">
        <w:t xml:space="preserve"> </w:t>
      </w:r>
      <w:r>
        <w:rPr>
          <w:spacing w:val="2"/>
        </w:rPr>
        <w:t xml:space="preserve">specific </w:t>
      </w:r>
      <w:r>
        <w:t>prospective customers with constant reminders of the outstanding</w:t>
      </w:r>
      <w:r>
        <w:rPr>
          <w:spacing w:val="-3"/>
        </w:rPr>
        <w:t xml:space="preserve"> </w:t>
      </w:r>
      <w:r>
        <w:t>advantages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 w:rsidR="00B708F2">
        <w:t>this</w:t>
      </w:r>
      <w:r>
        <w:rPr>
          <w:spacing w:val="9"/>
        </w:rPr>
        <w:t xml:space="preserve"> </w:t>
      </w:r>
      <w:r>
        <w:t>technology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it</w:t>
      </w:r>
      <w:r w:rsidR="00B708F2">
        <w:t>’</w:t>
      </w:r>
      <w:r>
        <w:t>s</w:t>
      </w:r>
      <w:r>
        <w:rPr>
          <w:spacing w:val="9"/>
        </w:rPr>
        <w:t xml:space="preserve"> </w:t>
      </w:r>
      <w:r>
        <w:t>benefits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their</w:t>
      </w:r>
      <w:r>
        <w:rPr>
          <w:spacing w:val="4"/>
        </w:rPr>
        <w:t xml:space="preserve"> </w:t>
      </w:r>
      <w:proofErr w:type="gramStart"/>
      <w:r>
        <w:t>profit</w:t>
      </w:r>
      <w:r w:rsidR="003B7F19">
        <w:t xml:space="preserve"> </w:t>
      </w:r>
      <w:r>
        <w:rPr>
          <w:spacing w:val="-62"/>
        </w:rPr>
        <w:t xml:space="preserve"> </w:t>
      </w:r>
      <w:r>
        <w:t>margins</w:t>
      </w:r>
      <w:proofErr w:type="gramEnd"/>
      <w:r>
        <w:t>,</w:t>
      </w:r>
      <w:r>
        <w:rPr>
          <w:spacing w:val="11"/>
        </w:rPr>
        <w:t xml:space="preserve"> </w:t>
      </w:r>
      <w:r>
        <w:t>personal</w:t>
      </w:r>
      <w:r>
        <w:rPr>
          <w:spacing w:val="12"/>
        </w:rPr>
        <w:t xml:space="preserve"> </w:t>
      </w:r>
      <w:r>
        <w:rPr>
          <w:spacing w:val="2"/>
        </w:rPr>
        <w:t>finances</w:t>
      </w:r>
      <w:r w:rsidR="003B7F19">
        <w:rPr>
          <w:spacing w:val="2"/>
        </w:rPr>
        <w:t>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2"/>
        </w:rPr>
        <w:t>well-being,</w:t>
      </w:r>
      <w:r>
        <w:rPr>
          <w:spacing w:val="13"/>
        </w:rPr>
        <w:t xml:space="preserve"> </w:t>
      </w:r>
      <w:r>
        <w:t>and</w:t>
      </w:r>
      <w:r w:rsidR="00003849">
        <w:t>,</w:t>
      </w:r>
      <w:r>
        <w:rPr>
          <w:spacing w:val="13"/>
        </w:rPr>
        <w:t xml:space="preserve"> </w:t>
      </w:r>
      <w:r>
        <w:rPr>
          <w:spacing w:val="2"/>
        </w:rPr>
        <w:t>ultimately</w:t>
      </w:r>
      <w:r w:rsidR="00003849">
        <w:rPr>
          <w:spacing w:val="2"/>
        </w:rPr>
        <w:t>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2"/>
        </w:rPr>
        <w:t>ecological</w:t>
      </w:r>
      <w:r>
        <w:rPr>
          <w:spacing w:val="13"/>
        </w:rPr>
        <w:t xml:space="preserve"> </w:t>
      </w:r>
      <w:r>
        <w:t>benefits</w:t>
      </w:r>
      <w:r>
        <w:rPr>
          <w:spacing w:val="-56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achieved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using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technology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stop</w:t>
      </w:r>
      <w:r>
        <w:rPr>
          <w:spacing w:val="10"/>
        </w:rPr>
        <w:t xml:space="preserve"> </w:t>
      </w:r>
      <w:r>
        <w:t>global</w:t>
      </w:r>
      <w:r>
        <w:rPr>
          <w:spacing w:val="10"/>
        </w:rPr>
        <w:t xml:space="preserve"> </w:t>
      </w:r>
      <w:r>
        <w:t>warming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climate</w:t>
      </w:r>
      <w:r>
        <w:rPr>
          <w:spacing w:val="-50"/>
        </w:rPr>
        <w:t xml:space="preserve"> </w:t>
      </w:r>
      <w:r w:rsidR="00003849">
        <w:rPr>
          <w:spacing w:val="-50"/>
        </w:rPr>
        <w:t xml:space="preserve">  </w:t>
      </w:r>
      <w:r>
        <w:rPr>
          <w:spacing w:val="2"/>
        </w:rPr>
        <w:t>change.</w:t>
      </w:r>
    </w:p>
    <w:p w:rsidR="00B708F2" w:rsidRDefault="00B708F2" w:rsidP="007117DE">
      <w:pPr>
        <w:pStyle w:val="BodyText"/>
        <w:spacing w:before="8"/>
        <w:ind w:right="139"/>
        <w:jc w:val="both"/>
      </w:pPr>
    </w:p>
    <w:p w:rsidR="00E26350" w:rsidRDefault="00140420" w:rsidP="007117DE">
      <w:pPr>
        <w:pStyle w:val="BodyText"/>
        <w:spacing w:before="8" w:line="480" w:lineRule="auto"/>
        <w:ind w:right="139"/>
        <w:jc w:val="both"/>
      </w:pPr>
      <w:r>
        <w:t>The company intends to introduce the other categories of the technology, namely</w:t>
      </w:r>
      <w:r w:rsidR="009F5CFD">
        <w:t xml:space="preserve"> </w:t>
      </w:r>
      <w:r>
        <w:t>clean</w:t>
      </w:r>
      <w:r>
        <w:rPr>
          <w:spacing w:val="13"/>
        </w:rPr>
        <w:t xml:space="preserve"> </w:t>
      </w:r>
      <w:r>
        <w:t>automobile,</w:t>
      </w:r>
      <w:r>
        <w:rPr>
          <w:spacing w:val="14"/>
        </w:rPr>
        <w:t xml:space="preserve"> </w:t>
      </w:r>
      <w:r>
        <w:t>marine</w:t>
      </w:r>
      <w:r w:rsidR="00B708F2">
        <w:t>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aviation</w:t>
      </w:r>
      <w:r>
        <w:rPr>
          <w:spacing w:val="14"/>
        </w:rPr>
        <w:t xml:space="preserve"> </w:t>
      </w:r>
      <w:r>
        <w:t>engines</w:t>
      </w:r>
      <w:r>
        <w:rPr>
          <w:spacing w:val="14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world</w:t>
      </w:r>
      <w:r>
        <w:rPr>
          <w:spacing w:val="13"/>
        </w:rPr>
        <w:t xml:space="preserve"> </w:t>
      </w:r>
      <w:r>
        <w:t>market</w:t>
      </w:r>
      <w:r>
        <w:rPr>
          <w:spacing w:val="13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rPr>
          <w:spacing w:val="2"/>
        </w:rPr>
        <w:t>the</w:t>
      </w:r>
      <w:r w:rsidR="008B2E6C">
        <w:rPr>
          <w:spacing w:val="2"/>
        </w:rPr>
        <w:t xml:space="preserve"> </w:t>
      </w:r>
      <w:r>
        <w:rPr>
          <w:spacing w:val="-63"/>
        </w:rPr>
        <w:t xml:space="preserve"> </w:t>
      </w:r>
      <w:r w:rsidR="009F5CFD">
        <w:rPr>
          <w:spacing w:val="-63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time-frame.</w:t>
      </w:r>
    </w:p>
    <w:p w:rsidR="00E26350" w:rsidRDefault="00E26350" w:rsidP="009F5CFD">
      <w:pPr>
        <w:spacing w:before="6"/>
        <w:jc w:val="both"/>
        <w:rPr>
          <w:rFonts w:ascii="Arial" w:eastAsia="Arial" w:hAnsi="Arial" w:cs="Arial"/>
          <w:sz w:val="28"/>
          <w:szCs w:val="28"/>
        </w:rPr>
      </w:pPr>
    </w:p>
    <w:p w:rsidR="009C616D" w:rsidRDefault="009C616D" w:rsidP="009F5CFD">
      <w:pPr>
        <w:spacing w:before="6"/>
        <w:jc w:val="both"/>
        <w:rPr>
          <w:rFonts w:ascii="Arial" w:eastAsia="Arial" w:hAnsi="Arial" w:cs="Arial"/>
          <w:sz w:val="28"/>
          <w:szCs w:val="28"/>
        </w:rPr>
      </w:pPr>
    </w:p>
    <w:p w:rsidR="00E26350" w:rsidRDefault="00B708F2" w:rsidP="00B708F2">
      <w:pPr>
        <w:pStyle w:val="BodyText"/>
        <w:spacing w:before="59"/>
        <w:ind w:left="160" w:right="69"/>
        <w:jc w:val="center"/>
        <w:rPr>
          <w:u w:val="single" w:color="000000"/>
        </w:rPr>
      </w:pPr>
      <w:r>
        <w:rPr>
          <w:u w:val="single" w:color="000000"/>
        </w:rPr>
        <w:t>FIVE</w:t>
      </w:r>
      <w:r w:rsidR="00140420">
        <w:rPr>
          <w:u w:val="single" w:color="000000"/>
        </w:rPr>
        <w:t>-YEAR FINANCIAL/REVENUE PROJECTIONS:</w:t>
      </w:r>
    </w:p>
    <w:p w:rsidR="00850A36" w:rsidRDefault="00850A36" w:rsidP="00B708F2">
      <w:pPr>
        <w:pStyle w:val="BodyText"/>
        <w:spacing w:before="59"/>
        <w:ind w:left="160" w:right="69"/>
        <w:jc w:val="center"/>
      </w:pPr>
    </w:p>
    <w:p w:rsidR="00E26350" w:rsidRDefault="00E26350" w:rsidP="009F5CFD">
      <w:pPr>
        <w:spacing w:before="8"/>
        <w:jc w:val="both"/>
        <w:rPr>
          <w:rFonts w:ascii="Arial" w:eastAsia="Arial" w:hAnsi="Arial" w:cs="Arial"/>
          <w:sz w:val="24"/>
          <w:szCs w:val="24"/>
        </w:rPr>
      </w:pPr>
    </w:p>
    <w:p w:rsidR="00E26350" w:rsidRDefault="00140420" w:rsidP="00850A36">
      <w:pPr>
        <w:pStyle w:val="BodyText"/>
        <w:spacing w:line="487" w:lineRule="auto"/>
        <w:ind w:left="160" w:right="69"/>
        <w:jc w:val="both"/>
      </w:pPr>
      <w:r>
        <w:t>The</w:t>
      </w:r>
      <w:r>
        <w:rPr>
          <w:spacing w:val="12"/>
        </w:rPr>
        <w:t xml:space="preserve"> </w:t>
      </w:r>
      <w:r>
        <w:t>company's</w:t>
      </w:r>
      <w:r>
        <w:rPr>
          <w:spacing w:val="11"/>
        </w:rPr>
        <w:t xml:space="preserve"> </w:t>
      </w:r>
      <w:r w:rsidR="00B708F2">
        <w:t>five</w:t>
      </w:r>
      <w:r>
        <w:t>-year</w:t>
      </w:r>
      <w:r>
        <w:rPr>
          <w:spacing w:val="11"/>
        </w:rPr>
        <w:t xml:space="preserve"> </w:t>
      </w:r>
      <w:r>
        <w:t>revenue</w:t>
      </w:r>
      <w:r>
        <w:rPr>
          <w:spacing w:val="12"/>
        </w:rPr>
        <w:t xml:space="preserve"> </w:t>
      </w:r>
      <w:r>
        <w:t>projections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based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conservative</w:t>
      </w:r>
      <w:r>
        <w:rPr>
          <w:spacing w:val="12"/>
        </w:rPr>
        <w:t xml:space="preserve"> </w:t>
      </w:r>
      <w:r>
        <w:t>sales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only</w:t>
      </w:r>
      <w:r w:rsidR="003B7F19">
        <w:t xml:space="preserve"> </w:t>
      </w:r>
      <w:r>
        <w:rPr>
          <w:spacing w:val="-62"/>
        </w:rPr>
        <w:t xml:space="preserve"> </w:t>
      </w:r>
      <w:r>
        <w:t>it</w:t>
      </w:r>
      <w:r w:rsidR="00003849">
        <w:t>’</w:t>
      </w:r>
      <w:r>
        <w:t>s</w:t>
      </w:r>
      <w:r>
        <w:rPr>
          <w:spacing w:val="5"/>
        </w:rPr>
        <w:t xml:space="preserve"> </w:t>
      </w:r>
      <w:r w:rsidR="003B7F19">
        <w:t>o</w:t>
      </w:r>
      <w:r w:rsidR="009F5CFD">
        <w:t>ne</w:t>
      </w:r>
      <w:r>
        <w:rPr>
          <w:spacing w:val="5"/>
        </w:rPr>
        <w:t xml:space="preserve"> </w:t>
      </w:r>
      <w:r>
        <w:t>megawatt</w:t>
      </w:r>
      <w:r>
        <w:rPr>
          <w:spacing w:val="5"/>
        </w:rPr>
        <w:t xml:space="preserve"> </w:t>
      </w:r>
      <w:r>
        <w:t>power</w:t>
      </w:r>
      <w:r>
        <w:rPr>
          <w:spacing w:val="5"/>
        </w:rPr>
        <w:t xml:space="preserve"> </w:t>
      </w:r>
      <w:r>
        <w:t>plant</w:t>
      </w:r>
      <w:r>
        <w:rPr>
          <w:spacing w:val="5"/>
        </w:rPr>
        <w:t xml:space="preserve"> </w:t>
      </w:r>
      <w:r>
        <w:t>model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aimed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80,000</w:t>
      </w:r>
      <w:r>
        <w:rPr>
          <w:spacing w:val="5"/>
        </w:rPr>
        <w:t xml:space="preserve"> </w:t>
      </w:r>
      <w:r>
        <w:t>manufacturing</w:t>
      </w:r>
      <w:r>
        <w:rPr>
          <w:spacing w:val="-42"/>
        </w:rPr>
        <w:t xml:space="preserve"> </w:t>
      </w:r>
      <w:r>
        <w:t>factories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electric</w:t>
      </w:r>
      <w:r>
        <w:rPr>
          <w:spacing w:val="6"/>
        </w:rPr>
        <w:t xml:space="preserve"> </w:t>
      </w:r>
      <w:r>
        <w:t>utility</w:t>
      </w:r>
      <w:r>
        <w:rPr>
          <w:spacing w:val="6"/>
        </w:rPr>
        <w:t xml:space="preserve"> </w:t>
      </w:r>
      <w:r>
        <w:t>companies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United</w:t>
      </w:r>
      <w:r>
        <w:rPr>
          <w:spacing w:val="6"/>
        </w:rPr>
        <w:t xml:space="preserve"> </w:t>
      </w:r>
      <w:r>
        <w:t>States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sold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 w:rsidR="009C616D">
        <w:rPr>
          <w:spacing w:val="6"/>
        </w:rPr>
        <w:t xml:space="preserve">US </w:t>
      </w:r>
      <w:r>
        <w:t>$1.5</w:t>
      </w:r>
      <w:r>
        <w:rPr>
          <w:spacing w:val="6"/>
        </w:rPr>
        <w:t xml:space="preserve"> </w:t>
      </w:r>
      <w:r>
        <w:t>million</w:t>
      </w:r>
      <w:r w:rsidR="009C616D">
        <w:t xml:space="preserve"> </w:t>
      </w:r>
      <w:r>
        <w:rPr>
          <w:spacing w:val="-65"/>
        </w:rPr>
        <w:t xml:space="preserve"> </w:t>
      </w:r>
      <w:r>
        <w:t>(USD)</w:t>
      </w:r>
      <w:r>
        <w:rPr>
          <w:spacing w:val="11"/>
        </w:rPr>
        <w:t xml:space="preserve"> </w:t>
      </w:r>
      <w:r>
        <w:t>each.</w:t>
      </w:r>
    </w:p>
    <w:p w:rsidR="007117DE" w:rsidRDefault="007117DE" w:rsidP="009C616D">
      <w:pPr>
        <w:pStyle w:val="BodyText"/>
        <w:spacing w:line="487" w:lineRule="auto"/>
        <w:ind w:left="0" w:right="69"/>
        <w:jc w:val="both"/>
        <w:rPr>
          <w:rFonts w:cs="Arial"/>
          <w:sz w:val="20"/>
          <w:szCs w:val="20"/>
        </w:rPr>
      </w:pPr>
    </w:p>
    <w:p w:rsidR="00E26350" w:rsidRDefault="00E26350">
      <w:pPr>
        <w:spacing w:before="2"/>
        <w:rPr>
          <w:rFonts w:ascii="Arial" w:eastAsia="Arial" w:hAnsi="Arial" w:cs="Arial"/>
          <w:sz w:val="24"/>
          <w:szCs w:val="24"/>
        </w:rPr>
      </w:pPr>
    </w:p>
    <w:p w:rsidR="00E26350" w:rsidRDefault="00140420" w:rsidP="000E7F3C">
      <w:pPr>
        <w:pStyle w:val="BodyText"/>
        <w:spacing w:before="59"/>
        <w:ind w:left="160" w:right="69"/>
        <w:jc w:val="center"/>
      </w:pPr>
      <w:r>
        <w:rPr>
          <w:u w:val="single" w:color="000000"/>
        </w:rPr>
        <w:t>YEAR</w:t>
      </w:r>
      <w:r>
        <w:rPr>
          <w:spacing w:val="-2"/>
          <w:u w:val="single" w:color="000000"/>
        </w:rPr>
        <w:t xml:space="preserve"> </w:t>
      </w:r>
      <w:r w:rsidR="000E7F3C">
        <w:rPr>
          <w:u w:val="single" w:color="000000"/>
        </w:rPr>
        <w:t>ONE</w:t>
      </w:r>
    </w:p>
    <w:p w:rsidR="00E26350" w:rsidRDefault="00E26350">
      <w:pPr>
        <w:rPr>
          <w:rFonts w:ascii="Arial" w:eastAsia="Arial" w:hAnsi="Arial" w:cs="Arial"/>
          <w:sz w:val="20"/>
          <w:szCs w:val="20"/>
        </w:rPr>
      </w:pPr>
    </w:p>
    <w:p w:rsidR="00E26350" w:rsidRDefault="00E26350">
      <w:pPr>
        <w:spacing w:before="10"/>
        <w:rPr>
          <w:rFonts w:ascii="Arial" w:eastAsia="Arial" w:hAnsi="Arial" w:cs="Arial"/>
          <w:sz w:val="23"/>
          <w:szCs w:val="23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30"/>
        <w:gridCol w:w="2199"/>
      </w:tblGrid>
      <w:tr w:rsidR="00E26350">
        <w:trPr>
          <w:trHeight w:hRule="exact" w:val="500"/>
        </w:trPr>
        <w:tc>
          <w:tcPr>
            <w:tcW w:w="6430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5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Sales (Gross Revenue): 500 units @ $1.5 million</w:t>
            </w:r>
            <w:r>
              <w:rPr>
                <w:rFonts w:ascii="Arial"/>
                <w:spacing w:val="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each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 w:rsidP="00676EB2">
            <w:pPr>
              <w:pStyle w:val="TableParagraph"/>
              <w:spacing w:before="59"/>
              <w:ind w:left="57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$750,000,000</w:t>
            </w:r>
          </w:p>
        </w:tc>
      </w:tr>
      <w:tr w:rsidR="00E26350">
        <w:trPr>
          <w:trHeight w:hRule="exact" w:val="560"/>
        </w:trPr>
        <w:tc>
          <w:tcPr>
            <w:tcW w:w="6430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3"/>
                <w:sz w:val="24"/>
              </w:rPr>
              <w:t xml:space="preserve">Less: Manufacturing Costs (50%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3"/>
                <w:sz w:val="24"/>
              </w:rPr>
              <w:t>Sales)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 w:rsidP="00676EB2">
            <w:pPr>
              <w:pStyle w:val="TableParagraph"/>
              <w:spacing w:before="119"/>
              <w:ind w:left="6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4"/>
                <w:sz w:val="24"/>
                <w:u w:val="single" w:color="000000"/>
              </w:rPr>
              <w:t>375,000,000</w:t>
            </w:r>
          </w:p>
        </w:tc>
      </w:tr>
      <w:tr w:rsidR="00E26350">
        <w:trPr>
          <w:trHeight w:hRule="exact" w:val="560"/>
        </w:trPr>
        <w:tc>
          <w:tcPr>
            <w:tcW w:w="6430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Gross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Profit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0E7F3C" w:rsidP="00676EB2">
            <w:pPr>
              <w:pStyle w:val="TableParagraph"/>
              <w:spacing w:before="11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6"/>
                <w:sz w:val="24"/>
              </w:rPr>
              <w:t xml:space="preserve">           </w:t>
            </w:r>
            <w:r w:rsidR="00140420">
              <w:rPr>
                <w:rFonts w:ascii="Arial"/>
                <w:spacing w:val="-6"/>
                <w:sz w:val="24"/>
              </w:rPr>
              <w:t>375,000,000</w:t>
            </w:r>
          </w:p>
        </w:tc>
      </w:tr>
      <w:tr w:rsidR="00E26350">
        <w:trPr>
          <w:trHeight w:hRule="exact" w:val="560"/>
        </w:trPr>
        <w:tc>
          <w:tcPr>
            <w:tcW w:w="6430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Less: Administrative Costs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4"/>
                <w:sz w:val="24"/>
              </w:rPr>
              <w:t>(Estimated)</w:t>
            </w:r>
            <w:r w:rsidR="000E7F3C">
              <w:rPr>
                <w:rFonts w:ascii="Arial"/>
                <w:spacing w:val="-4"/>
                <w:sz w:val="24"/>
              </w:rPr>
              <w:t xml:space="preserve">         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0E7F3C" w:rsidP="00676EB2">
            <w:pPr>
              <w:pStyle w:val="TableParagraph"/>
              <w:spacing w:before="119"/>
              <w:ind w:left="72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  <w:u w:val="single" w:color="000000"/>
              </w:rPr>
              <w:t xml:space="preserve"> </w:t>
            </w:r>
            <w:r w:rsidR="00140420">
              <w:rPr>
                <w:rFonts w:ascii="Arial"/>
                <w:sz w:val="24"/>
                <w:u w:val="single" w:color="000000"/>
              </w:rPr>
              <w:t>75,000,000</w:t>
            </w:r>
          </w:p>
        </w:tc>
      </w:tr>
      <w:tr w:rsidR="00E26350">
        <w:trPr>
          <w:trHeight w:hRule="exact" w:val="560"/>
        </w:trPr>
        <w:tc>
          <w:tcPr>
            <w:tcW w:w="6430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Net Profit </w:t>
            </w:r>
            <w:r>
              <w:rPr>
                <w:rFonts w:ascii="Arial"/>
                <w:spacing w:val="-5"/>
                <w:sz w:val="24"/>
              </w:rPr>
              <w:t>(Before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pacing w:val="-5"/>
                <w:sz w:val="24"/>
              </w:rPr>
              <w:t>Taxes)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0E7F3C" w:rsidP="00676EB2">
            <w:pPr>
              <w:pStyle w:val="TableParagraph"/>
              <w:spacing w:before="11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5"/>
                <w:sz w:val="24"/>
              </w:rPr>
              <w:t xml:space="preserve">           </w:t>
            </w:r>
            <w:r w:rsidR="00140420">
              <w:rPr>
                <w:rFonts w:ascii="Arial"/>
                <w:spacing w:val="-5"/>
                <w:sz w:val="24"/>
              </w:rPr>
              <w:t>300,000,000</w:t>
            </w:r>
          </w:p>
        </w:tc>
      </w:tr>
      <w:tr w:rsidR="00E26350">
        <w:trPr>
          <w:trHeight w:hRule="exact" w:val="560"/>
        </w:trPr>
        <w:tc>
          <w:tcPr>
            <w:tcW w:w="6430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 xml:space="preserve">Less: </w:t>
            </w:r>
            <w:r>
              <w:rPr>
                <w:rFonts w:ascii="Arial"/>
                <w:spacing w:val="-5"/>
                <w:sz w:val="24"/>
              </w:rPr>
              <w:t xml:space="preserve">Corporate </w:t>
            </w:r>
            <w:r>
              <w:rPr>
                <w:rFonts w:ascii="Arial"/>
                <w:spacing w:val="-4"/>
                <w:sz w:val="24"/>
              </w:rPr>
              <w:t>Tax</w:t>
            </w:r>
            <w:r>
              <w:rPr>
                <w:rFonts w:ascii="Arial"/>
                <w:spacing w:val="-11"/>
                <w:sz w:val="24"/>
              </w:rPr>
              <w:t xml:space="preserve"> </w:t>
            </w:r>
            <w:r>
              <w:rPr>
                <w:rFonts w:ascii="Arial"/>
                <w:spacing w:val="-5"/>
                <w:sz w:val="24"/>
              </w:rPr>
              <w:t>(35%)</w:t>
            </w:r>
            <w:r w:rsidR="000E7F3C">
              <w:rPr>
                <w:rFonts w:ascii="Arial"/>
                <w:spacing w:val="-5"/>
                <w:sz w:val="24"/>
              </w:rPr>
              <w:t xml:space="preserve">                                                                      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0E7F3C" w:rsidP="00676EB2">
            <w:pPr>
              <w:pStyle w:val="TableParagraph"/>
              <w:spacing w:before="11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 w:rsidRPr="00577A10">
              <w:rPr>
                <w:rFonts w:ascii="Arial"/>
                <w:spacing w:val="4"/>
                <w:sz w:val="24"/>
              </w:rPr>
              <w:t xml:space="preserve">         </w:t>
            </w:r>
            <w:r w:rsidR="00140420">
              <w:rPr>
                <w:rFonts w:ascii="Arial"/>
                <w:spacing w:val="4"/>
                <w:sz w:val="24"/>
                <w:u w:val="single" w:color="000000"/>
              </w:rPr>
              <w:t>105,000,000</w:t>
            </w:r>
          </w:p>
        </w:tc>
      </w:tr>
      <w:tr w:rsidR="00E26350">
        <w:trPr>
          <w:trHeight w:hRule="exact" w:val="500"/>
        </w:trPr>
        <w:tc>
          <w:tcPr>
            <w:tcW w:w="6430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Net Profit </w:t>
            </w:r>
            <w:r>
              <w:rPr>
                <w:rFonts w:ascii="Arial"/>
                <w:spacing w:val="-5"/>
                <w:sz w:val="24"/>
              </w:rPr>
              <w:t>(After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pacing w:val="-6"/>
                <w:sz w:val="24"/>
              </w:rPr>
              <w:t>Taxes)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0E7F3C" w:rsidP="00676EB2">
            <w:pPr>
              <w:pStyle w:val="TableParagraph"/>
              <w:spacing w:before="11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 w:rsidRPr="00577A10">
              <w:rPr>
                <w:rFonts w:ascii="Arial"/>
                <w:spacing w:val="4"/>
                <w:sz w:val="24"/>
              </w:rPr>
              <w:t xml:space="preserve">       </w:t>
            </w:r>
            <w:r w:rsidR="00140420">
              <w:rPr>
                <w:rFonts w:ascii="Arial"/>
                <w:spacing w:val="4"/>
                <w:sz w:val="24"/>
                <w:u w:val="single" w:color="000000"/>
              </w:rPr>
              <w:t>$195,000,000</w:t>
            </w:r>
          </w:p>
        </w:tc>
      </w:tr>
    </w:tbl>
    <w:p w:rsidR="00E26350" w:rsidRDefault="00E26350">
      <w:pPr>
        <w:rPr>
          <w:rFonts w:ascii="Arial" w:eastAsia="Arial" w:hAnsi="Arial" w:cs="Arial"/>
          <w:sz w:val="20"/>
          <w:szCs w:val="20"/>
        </w:rPr>
      </w:pPr>
    </w:p>
    <w:p w:rsidR="002E16ED" w:rsidRDefault="002E16ED" w:rsidP="00577A10">
      <w:pPr>
        <w:pStyle w:val="BodyText"/>
        <w:spacing w:before="59"/>
        <w:ind w:left="160" w:right="69"/>
        <w:jc w:val="center"/>
        <w:rPr>
          <w:u w:val="single" w:color="000000"/>
        </w:rPr>
      </w:pPr>
    </w:p>
    <w:p w:rsidR="00E26350" w:rsidRDefault="00140420" w:rsidP="00577A10">
      <w:pPr>
        <w:pStyle w:val="BodyText"/>
        <w:spacing w:before="59"/>
        <w:ind w:left="160" w:right="69"/>
        <w:jc w:val="center"/>
      </w:pPr>
      <w:proofErr w:type="gramStart"/>
      <w:r>
        <w:rPr>
          <w:u w:val="single" w:color="000000"/>
        </w:rPr>
        <w:lastRenderedPageBreak/>
        <w:t>YEAR</w:t>
      </w:r>
      <w:r>
        <w:rPr>
          <w:spacing w:val="-2"/>
          <w:u w:val="single" w:color="000000"/>
        </w:rPr>
        <w:t xml:space="preserve"> </w:t>
      </w:r>
      <w:r w:rsidR="00577A10">
        <w:rPr>
          <w:u w:val="single" w:color="000000"/>
        </w:rPr>
        <w:t xml:space="preserve"> TWO</w:t>
      </w:r>
      <w:proofErr w:type="gramEnd"/>
    </w:p>
    <w:p w:rsidR="00E26350" w:rsidRDefault="00E26350">
      <w:pPr>
        <w:rPr>
          <w:rFonts w:ascii="Arial" w:eastAsia="Arial" w:hAnsi="Arial" w:cs="Arial"/>
          <w:sz w:val="24"/>
          <w:szCs w:val="24"/>
        </w:rPr>
      </w:pPr>
    </w:p>
    <w:p w:rsidR="00E26350" w:rsidRDefault="00E26350">
      <w:pPr>
        <w:spacing w:before="1"/>
        <w:rPr>
          <w:rFonts w:ascii="Arial" w:eastAsia="Arial" w:hAnsi="Arial" w:cs="Arial"/>
          <w:sz w:val="25"/>
          <w:szCs w:val="25"/>
        </w:rPr>
      </w:pPr>
    </w:p>
    <w:p w:rsidR="0041332E" w:rsidRDefault="00140420">
      <w:pPr>
        <w:pStyle w:val="BodyText"/>
        <w:tabs>
          <w:tab w:val="left" w:pos="7240"/>
        </w:tabs>
        <w:spacing w:line="487" w:lineRule="auto"/>
        <w:ind w:left="160" w:right="299"/>
      </w:pPr>
      <w:r>
        <w:t>Sales (Gross Revenue): 1,000 units @ $ 1.5 million</w:t>
      </w:r>
      <w:r>
        <w:rPr>
          <w:spacing w:val="4"/>
        </w:rPr>
        <w:t xml:space="preserve"> </w:t>
      </w:r>
      <w:r w:rsidR="0041332E">
        <w:t xml:space="preserve">each        </w:t>
      </w:r>
      <w:r w:rsidR="00676EB2">
        <w:t xml:space="preserve">           </w:t>
      </w:r>
      <w:r>
        <w:t>$1,500,000,000</w:t>
      </w:r>
    </w:p>
    <w:p w:rsidR="00E26350" w:rsidRDefault="00194ABD">
      <w:pPr>
        <w:pStyle w:val="BodyText"/>
        <w:tabs>
          <w:tab w:val="left" w:pos="7240"/>
        </w:tabs>
        <w:spacing w:line="487" w:lineRule="auto"/>
        <w:ind w:left="160" w:right="299"/>
        <w:rPr>
          <w:u w:val="single" w:color="000000"/>
        </w:rPr>
      </w:pPr>
      <w:r>
        <w:rPr>
          <w:spacing w:val="-3"/>
        </w:rPr>
        <w:t>L</w:t>
      </w:r>
      <w:r w:rsidR="00140420">
        <w:rPr>
          <w:spacing w:val="-3"/>
        </w:rPr>
        <w:t xml:space="preserve">ess: Manufacturing Costs (50% </w:t>
      </w:r>
      <w:r w:rsidR="00140420">
        <w:t>of</w:t>
      </w:r>
      <w:r w:rsidR="00140420">
        <w:rPr>
          <w:spacing w:val="-5"/>
        </w:rPr>
        <w:t xml:space="preserve"> </w:t>
      </w:r>
      <w:r w:rsidR="0041332E">
        <w:rPr>
          <w:spacing w:val="-3"/>
        </w:rPr>
        <w:t xml:space="preserve">Sales)                                   </w:t>
      </w:r>
      <w:r w:rsidR="00003849">
        <w:rPr>
          <w:spacing w:val="-3"/>
        </w:rPr>
        <w:t xml:space="preserve">    </w:t>
      </w:r>
      <w:r w:rsidR="00676EB2">
        <w:rPr>
          <w:spacing w:val="-3"/>
        </w:rPr>
        <w:t xml:space="preserve">           </w:t>
      </w:r>
      <w:r w:rsidR="00003849">
        <w:rPr>
          <w:spacing w:val="-3"/>
        </w:rPr>
        <w:t xml:space="preserve">  </w:t>
      </w:r>
      <w:r w:rsidR="00140420">
        <w:rPr>
          <w:u w:val="single" w:color="000000"/>
        </w:rPr>
        <w:t>750,000,000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6"/>
        <w:gridCol w:w="67"/>
        <w:gridCol w:w="2404"/>
      </w:tblGrid>
      <w:tr w:rsidR="00E26350">
        <w:trPr>
          <w:trHeight w:hRule="exact" w:val="500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5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Gross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Profit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707026" w:rsidP="00865507">
            <w:pPr>
              <w:pStyle w:val="TableParagraph"/>
              <w:spacing w:before="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6"/>
                <w:sz w:val="24"/>
              </w:rPr>
              <w:t xml:space="preserve">      </w:t>
            </w:r>
            <w:r w:rsidR="00676EB2">
              <w:rPr>
                <w:rFonts w:ascii="Arial"/>
                <w:spacing w:val="-6"/>
                <w:sz w:val="24"/>
              </w:rPr>
              <w:t xml:space="preserve">           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 w:rsidR="00865507">
              <w:rPr>
                <w:rFonts w:ascii="Arial"/>
                <w:spacing w:val="-6"/>
                <w:sz w:val="24"/>
              </w:rPr>
              <w:t>750,000,000</w:t>
            </w:r>
          </w:p>
        </w:tc>
      </w:tr>
      <w:tr w:rsidR="00E26350">
        <w:trPr>
          <w:trHeight w:hRule="exact" w:val="560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Less: Administrative Costs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pacing w:val="-4"/>
                <w:sz w:val="24"/>
              </w:rPr>
              <w:t>(Estimated)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707026" w:rsidP="00676EB2">
            <w:pPr>
              <w:pStyle w:val="TableParagraph"/>
              <w:spacing w:before="11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4"/>
                <w:sz w:val="24"/>
              </w:rPr>
              <w:t xml:space="preserve">      </w:t>
            </w:r>
            <w:r w:rsidR="00140420">
              <w:rPr>
                <w:rFonts w:ascii="Arial"/>
                <w:spacing w:val="4"/>
                <w:sz w:val="24"/>
                <w:u w:val="single" w:color="000000"/>
              </w:rPr>
              <w:t>200,000,000</w:t>
            </w:r>
          </w:p>
        </w:tc>
      </w:tr>
      <w:tr w:rsidR="00E26350">
        <w:trPr>
          <w:trHeight w:hRule="exact" w:val="560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Net Profit </w:t>
            </w:r>
            <w:r>
              <w:rPr>
                <w:rFonts w:ascii="Arial"/>
                <w:spacing w:val="-5"/>
                <w:sz w:val="24"/>
              </w:rPr>
              <w:t>(Before</w:t>
            </w:r>
            <w:r>
              <w:rPr>
                <w:rFonts w:ascii="Arial"/>
                <w:spacing w:val="-11"/>
                <w:sz w:val="24"/>
              </w:rPr>
              <w:t xml:space="preserve"> </w:t>
            </w:r>
            <w:r>
              <w:rPr>
                <w:rFonts w:ascii="Arial"/>
                <w:spacing w:val="-5"/>
                <w:sz w:val="24"/>
              </w:rPr>
              <w:t>Taxes)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707026" w:rsidP="00676EB2">
            <w:pPr>
              <w:pStyle w:val="TableParagraph"/>
              <w:spacing w:before="11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5"/>
                <w:sz w:val="24"/>
              </w:rPr>
              <w:t xml:space="preserve">       </w:t>
            </w:r>
            <w:r w:rsidR="00140420">
              <w:rPr>
                <w:rFonts w:ascii="Arial"/>
                <w:spacing w:val="-5"/>
                <w:sz w:val="24"/>
              </w:rPr>
              <w:t>550,000,000</w:t>
            </w:r>
          </w:p>
        </w:tc>
      </w:tr>
      <w:tr w:rsidR="00E26350">
        <w:trPr>
          <w:trHeight w:hRule="exact" w:val="560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 xml:space="preserve">Less: </w:t>
            </w:r>
            <w:r>
              <w:rPr>
                <w:rFonts w:ascii="Arial"/>
                <w:spacing w:val="-5"/>
                <w:sz w:val="24"/>
              </w:rPr>
              <w:t xml:space="preserve">Corporate </w:t>
            </w:r>
            <w:r>
              <w:rPr>
                <w:rFonts w:ascii="Arial"/>
                <w:spacing w:val="-4"/>
                <w:sz w:val="24"/>
              </w:rPr>
              <w:t>Tax</w:t>
            </w:r>
            <w:r>
              <w:rPr>
                <w:rFonts w:ascii="Arial"/>
                <w:spacing w:val="-12"/>
                <w:sz w:val="24"/>
              </w:rPr>
              <w:t xml:space="preserve"> </w:t>
            </w:r>
            <w:r>
              <w:rPr>
                <w:rFonts w:ascii="Arial"/>
                <w:spacing w:val="-4"/>
                <w:sz w:val="24"/>
              </w:rPr>
              <w:t>(35%)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707026" w:rsidP="00676EB2">
            <w:pPr>
              <w:pStyle w:val="TableParagraph"/>
              <w:spacing w:before="11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4"/>
                <w:sz w:val="24"/>
              </w:rPr>
              <w:t xml:space="preserve">      </w:t>
            </w:r>
            <w:r w:rsidR="00140420">
              <w:rPr>
                <w:rFonts w:ascii="Arial"/>
                <w:spacing w:val="4"/>
                <w:sz w:val="24"/>
                <w:u w:val="single" w:color="000000"/>
              </w:rPr>
              <w:t>192,000,000</w:t>
            </w:r>
          </w:p>
        </w:tc>
      </w:tr>
      <w:tr w:rsidR="00E26350">
        <w:trPr>
          <w:trHeight w:hRule="exact" w:val="840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Net Profit </w:t>
            </w:r>
            <w:r>
              <w:rPr>
                <w:rFonts w:ascii="Arial"/>
                <w:spacing w:val="-5"/>
                <w:sz w:val="24"/>
              </w:rPr>
              <w:t>(After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pacing w:val="-6"/>
                <w:sz w:val="24"/>
              </w:rPr>
              <w:t>Taxes)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707026" w:rsidP="00676EB2">
            <w:pPr>
              <w:pStyle w:val="TableParagraph"/>
              <w:spacing w:before="11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9"/>
                <w:sz w:val="24"/>
              </w:rPr>
              <w:t xml:space="preserve">    </w:t>
            </w:r>
            <w:r w:rsidR="00140420">
              <w:rPr>
                <w:rFonts w:ascii="Arial"/>
                <w:spacing w:val="2"/>
                <w:sz w:val="24"/>
                <w:u w:val="single" w:color="000000"/>
              </w:rPr>
              <w:t>$357,000,000</w:t>
            </w:r>
          </w:p>
        </w:tc>
      </w:tr>
      <w:tr w:rsidR="00E26350">
        <w:trPr>
          <w:trHeight w:hRule="exact" w:val="1400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E26350" w:rsidP="004C05F9">
            <w:pPr>
              <w:pStyle w:val="TableParagraph"/>
              <w:spacing w:before="9"/>
              <w:jc w:val="center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E26350" w:rsidRDefault="004C05F9" w:rsidP="004C05F9">
            <w:pPr>
              <w:pStyle w:val="TableParagraph"/>
              <w:ind w:left="5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4C05F9">
              <w:rPr>
                <w:rFonts w:ascii="Arial"/>
                <w:sz w:val="24"/>
              </w:rPr>
              <w:t xml:space="preserve">                               </w:t>
            </w:r>
            <w:r w:rsidR="00140420">
              <w:rPr>
                <w:rFonts w:ascii="Arial"/>
                <w:sz w:val="24"/>
                <w:u w:val="single" w:color="000000"/>
              </w:rPr>
              <w:t>YEAR</w:t>
            </w:r>
            <w:r w:rsidR="00140420">
              <w:rPr>
                <w:rFonts w:ascii="Arial"/>
                <w:spacing w:val="-2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z w:val="24"/>
                <w:u w:val="single" w:color="000000"/>
              </w:rPr>
              <w:t>THREE</w:t>
            </w:r>
          </w:p>
          <w:p w:rsidR="00E26350" w:rsidRDefault="00E2635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6350" w:rsidRDefault="00140420">
            <w:pPr>
              <w:pStyle w:val="TableParagraph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Sales (Gross Revenue): 2,000 units @ $1.5 million each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E26350" w:rsidP="00676EB2">
            <w:pPr>
              <w:pStyle w:val="TableParagraph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6350" w:rsidRDefault="00E26350" w:rsidP="00676EB2">
            <w:pPr>
              <w:pStyle w:val="TableParagraph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6350" w:rsidRDefault="00E26350" w:rsidP="00676EB2">
            <w:pPr>
              <w:pStyle w:val="TableParagraph"/>
              <w:spacing w:before="5"/>
              <w:jc w:val="right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E26350" w:rsidRDefault="00194ABD" w:rsidP="00676EB2">
            <w:pPr>
              <w:pStyle w:val="TableParagraph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    </w:t>
            </w:r>
            <w:r w:rsidR="00140420">
              <w:rPr>
                <w:rFonts w:ascii="Arial"/>
                <w:sz w:val="24"/>
              </w:rPr>
              <w:t>$3,000,000,000</w:t>
            </w:r>
          </w:p>
        </w:tc>
      </w:tr>
      <w:tr w:rsidR="00E26350">
        <w:trPr>
          <w:trHeight w:hRule="exact" w:val="560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3"/>
                <w:sz w:val="24"/>
              </w:rPr>
              <w:t xml:space="preserve">Less: Manufacturing Costs (45%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8"/>
                <w:sz w:val="24"/>
              </w:rPr>
              <w:t xml:space="preserve"> </w:t>
            </w:r>
            <w:r>
              <w:rPr>
                <w:rFonts w:ascii="Arial"/>
                <w:spacing w:val="-3"/>
                <w:sz w:val="24"/>
              </w:rPr>
              <w:t>Sales)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B44FAB" w:rsidP="00676EB2">
            <w:pPr>
              <w:pStyle w:val="TableParagraph"/>
              <w:spacing w:before="11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2"/>
                <w:sz w:val="24"/>
              </w:rPr>
              <w:t xml:space="preserve">    </w:t>
            </w:r>
            <w:r w:rsidR="00194ABD">
              <w:rPr>
                <w:rFonts w:ascii="Arial"/>
                <w:spacing w:val="2"/>
                <w:sz w:val="24"/>
              </w:rPr>
              <w:t xml:space="preserve"> </w:t>
            </w:r>
            <w:r w:rsidR="00140420">
              <w:rPr>
                <w:rFonts w:ascii="Arial"/>
                <w:spacing w:val="2"/>
                <w:sz w:val="24"/>
                <w:u w:val="single" w:color="000000"/>
              </w:rPr>
              <w:t>1,350,000,000</w:t>
            </w:r>
          </w:p>
        </w:tc>
      </w:tr>
      <w:tr w:rsidR="00E26350">
        <w:trPr>
          <w:trHeight w:hRule="exact" w:val="560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Gross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Profit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194ABD" w:rsidP="00676EB2">
            <w:pPr>
              <w:pStyle w:val="TableParagraph"/>
              <w:spacing w:before="11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6"/>
                <w:sz w:val="24"/>
              </w:rPr>
              <w:t xml:space="preserve">       </w:t>
            </w:r>
            <w:r w:rsidR="00140420">
              <w:rPr>
                <w:rFonts w:ascii="Arial"/>
                <w:spacing w:val="-6"/>
                <w:sz w:val="24"/>
              </w:rPr>
              <w:t>1,650,000,000</w:t>
            </w:r>
          </w:p>
        </w:tc>
      </w:tr>
      <w:tr w:rsidR="00E26350">
        <w:trPr>
          <w:trHeight w:hRule="exact" w:val="560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Less: Administrative Costs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pacing w:val="-4"/>
                <w:sz w:val="24"/>
              </w:rPr>
              <w:t>(Estimated)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 w:rsidP="00676EB2">
            <w:pPr>
              <w:pStyle w:val="TableParagraph"/>
              <w:spacing w:before="119"/>
              <w:ind w:left="74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 w:rsidRPr="004C05F9">
              <w:rPr>
                <w:rFonts w:ascii="Arial"/>
                <w:w w:val="99"/>
                <w:sz w:val="24"/>
              </w:rPr>
              <w:t xml:space="preserve"> </w:t>
            </w:r>
            <w:r w:rsidRPr="004C05F9"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z w:val="24"/>
                <w:u w:val="single" w:color="000000"/>
              </w:rPr>
              <w:t>450,000,000</w:t>
            </w:r>
          </w:p>
        </w:tc>
      </w:tr>
      <w:tr w:rsidR="00E26350">
        <w:trPr>
          <w:trHeight w:hRule="exact" w:val="560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Net Profit </w:t>
            </w:r>
            <w:r>
              <w:rPr>
                <w:rFonts w:ascii="Arial"/>
                <w:spacing w:val="-5"/>
                <w:sz w:val="24"/>
              </w:rPr>
              <w:t>(Before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pacing w:val="-5"/>
                <w:sz w:val="24"/>
              </w:rPr>
              <w:t>Taxes)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4C05F9" w:rsidP="00676EB2">
            <w:pPr>
              <w:pStyle w:val="TableParagraph"/>
              <w:spacing w:before="11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5"/>
                <w:sz w:val="24"/>
              </w:rPr>
              <w:t xml:space="preserve">            </w:t>
            </w:r>
            <w:r w:rsidR="00140420">
              <w:rPr>
                <w:rFonts w:ascii="Arial"/>
                <w:spacing w:val="-5"/>
                <w:sz w:val="24"/>
              </w:rPr>
              <w:t>1,200,000,000</w:t>
            </w:r>
          </w:p>
        </w:tc>
      </w:tr>
      <w:tr w:rsidR="00E26350">
        <w:trPr>
          <w:trHeight w:hRule="exact" w:val="560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 xml:space="preserve">Less: </w:t>
            </w:r>
            <w:r>
              <w:rPr>
                <w:rFonts w:ascii="Arial"/>
                <w:spacing w:val="-5"/>
                <w:sz w:val="24"/>
              </w:rPr>
              <w:t xml:space="preserve">Corporate </w:t>
            </w:r>
            <w:r>
              <w:rPr>
                <w:rFonts w:ascii="Arial"/>
                <w:spacing w:val="-4"/>
                <w:sz w:val="24"/>
              </w:rPr>
              <w:t>Tax</w:t>
            </w:r>
            <w:r>
              <w:rPr>
                <w:rFonts w:ascii="Arial"/>
                <w:spacing w:val="-12"/>
                <w:sz w:val="24"/>
              </w:rPr>
              <w:t xml:space="preserve"> </w:t>
            </w:r>
            <w:r>
              <w:rPr>
                <w:rFonts w:ascii="Arial"/>
                <w:spacing w:val="-4"/>
                <w:sz w:val="24"/>
              </w:rPr>
              <w:t>(35%)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 w:rsidP="00676EB2">
            <w:pPr>
              <w:pStyle w:val="TableParagraph"/>
              <w:spacing w:before="119"/>
              <w:ind w:left="94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4"/>
                <w:sz w:val="24"/>
                <w:u w:val="single" w:color="000000"/>
              </w:rPr>
              <w:t>420,000,000</w:t>
            </w:r>
          </w:p>
        </w:tc>
      </w:tr>
      <w:tr w:rsidR="00E26350">
        <w:trPr>
          <w:trHeight w:hRule="exact" w:val="700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Net Profit </w:t>
            </w:r>
            <w:r>
              <w:rPr>
                <w:rFonts w:ascii="Arial"/>
                <w:spacing w:val="-5"/>
                <w:sz w:val="24"/>
              </w:rPr>
              <w:t>(After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pacing w:val="-5"/>
                <w:sz w:val="24"/>
              </w:rPr>
              <w:t>Taxes)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 w:rsidP="00676EB2">
            <w:pPr>
              <w:pStyle w:val="TableParagraph"/>
              <w:spacing w:before="119"/>
              <w:ind w:left="82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4"/>
                <w:sz w:val="24"/>
                <w:u w:val="single" w:color="000000"/>
              </w:rPr>
              <w:t>$780,000,000</w:t>
            </w:r>
          </w:p>
        </w:tc>
      </w:tr>
      <w:tr w:rsidR="00E26350">
        <w:trPr>
          <w:trHeight w:hRule="exact" w:val="1260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E2635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:rsidR="00E26350" w:rsidRDefault="004C05F9" w:rsidP="004C05F9">
            <w:pPr>
              <w:pStyle w:val="TableParagraph"/>
              <w:ind w:left="5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4C05F9">
              <w:rPr>
                <w:rFonts w:ascii="Arial"/>
                <w:sz w:val="24"/>
              </w:rPr>
              <w:t xml:space="preserve">                         </w:t>
            </w:r>
            <w:r w:rsidR="00140420">
              <w:rPr>
                <w:rFonts w:ascii="Arial"/>
                <w:sz w:val="24"/>
                <w:u w:val="single" w:color="000000"/>
              </w:rPr>
              <w:t>YEAR</w:t>
            </w:r>
            <w:r w:rsidR="00140420">
              <w:rPr>
                <w:rFonts w:ascii="Arial"/>
                <w:spacing w:val="-2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z w:val="24"/>
                <w:u w:val="single" w:color="000000"/>
              </w:rPr>
              <w:t>FOUR</w:t>
            </w:r>
          </w:p>
          <w:p w:rsidR="00E26350" w:rsidRDefault="00E2635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6350" w:rsidRDefault="00140420">
            <w:pPr>
              <w:pStyle w:val="TableParagraph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Sales (Gross Revenue): 5,000 units @ $1.5 million each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E26350" w:rsidP="00676EB2">
            <w:pPr>
              <w:pStyle w:val="TableParagraph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6350" w:rsidRDefault="00E26350" w:rsidP="00676EB2">
            <w:pPr>
              <w:pStyle w:val="TableParagraph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6350" w:rsidRDefault="00E26350" w:rsidP="00676EB2">
            <w:pPr>
              <w:pStyle w:val="TableParagraph"/>
              <w:spacing w:before="3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6350" w:rsidRDefault="00140420" w:rsidP="00676EB2">
            <w:pPr>
              <w:pStyle w:val="TableParagraph"/>
              <w:ind w:left="67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$7,500,000,000</w:t>
            </w:r>
          </w:p>
        </w:tc>
      </w:tr>
      <w:tr w:rsidR="00E26350">
        <w:trPr>
          <w:trHeight w:hRule="exact" w:val="560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3"/>
                <w:sz w:val="24"/>
              </w:rPr>
              <w:t xml:space="preserve">Less: Manufacturing Costs (45%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8"/>
                <w:sz w:val="24"/>
              </w:rPr>
              <w:t xml:space="preserve"> </w:t>
            </w:r>
            <w:r>
              <w:rPr>
                <w:rFonts w:ascii="Arial"/>
                <w:spacing w:val="-3"/>
                <w:sz w:val="24"/>
              </w:rPr>
              <w:t>Sales)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 w:rsidP="00676EB2">
            <w:pPr>
              <w:pStyle w:val="TableParagraph"/>
              <w:spacing w:before="119"/>
              <w:ind w:left="64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 w:rsidRPr="008565AB">
              <w:rPr>
                <w:rFonts w:ascii="Arial"/>
                <w:w w:val="99"/>
                <w:sz w:val="24"/>
              </w:rPr>
              <w:t xml:space="preserve"> </w:t>
            </w:r>
            <w:r w:rsidRPr="008565AB">
              <w:rPr>
                <w:rFonts w:ascii="Arial"/>
                <w:spacing w:val="4"/>
                <w:sz w:val="24"/>
              </w:rPr>
              <w:t xml:space="preserve"> </w:t>
            </w:r>
            <w:r>
              <w:rPr>
                <w:rFonts w:ascii="Arial"/>
                <w:sz w:val="24"/>
                <w:u w:val="single" w:color="000000"/>
              </w:rPr>
              <w:t>3,375,000,000</w:t>
            </w:r>
          </w:p>
        </w:tc>
      </w:tr>
      <w:tr w:rsidR="00E26350">
        <w:trPr>
          <w:trHeight w:hRule="exact" w:val="560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Gross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Profit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8565AB" w:rsidP="00676EB2">
            <w:pPr>
              <w:pStyle w:val="TableParagraph"/>
              <w:spacing w:before="11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6"/>
                <w:sz w:val="24"/>
              </w:rPr>
              <w:t xml:space="preserve">             </w:t>
            </w:r>
            <w:r w:rsidR="00140420">
              <w:rPr>
                <w:rFonts w:ascii="Arial"/>
                <w:spacing w:val="-6"/>
                <w:sz w:val="24"/>
              </w:rPr>
              <w:t>4,125,000,000</w:t>
            </w:r>
          </w:p>
        </w:tc>
      </w:tr>
      <w:tr w:rsidR="00E26350">
        <w:trPr>
          <w:trHeight w:hRule="exact" w:val="560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Less: Administrative Costs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pacing w:val="-4"/>
                <w:sz w:val="24"/>
              </w:rPr>
              <w:t>(Estimated)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 w:rsidP="00676EB2">
            <w:pPr>
              <w:pStyle w:val="TableParagraph"/>
              <w:spacing w:before="119"/>
              <w:ind w:left="80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2"/>
                <w:sz w:val="24"/>
                <w:u w:val="single" w:color="000000"/>
              </w:rPr>
              <w:t>1,500,000,000</w:t>
            </w:r>
          </w:p>
        </w:tc>
      </w:tr>
      <w:tr w:rsidR="00E26350">
        <w:trPr>
          <w:trHeight w:hRule="exact" w:val="560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Net Profit </w:t>
            </w:r>
            <w:r>
              <w:rPr>
                <w:rFonts w:ascii="Arial"/>
                <w:spacing w:val="-5"/>
                <w:sz w:val="24"/>
              </w:rPr>
              <w:t>(Before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pacing w:val="-5"/>
                <w:sz w:val="24"/>
              </w:rPr>
              <w:t>Taxes)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8565AB" w:rsidP="00676EB2">
            <w:pPr>
              <w:pStyle w:val="TableParagraph"/>
              <w:spacing w:before="11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5"/>
                <w:sz w:val="24"/>
              </w:rPr>
              <w:t xml:space="preserve">             </w:t>
            </w:r>
            <w:r w:rsidR="00140420">
              <w:rPr>
                <w:rFonts w:ascii="Arial"/>
                <w:spacing w:val="-5"/>
                <w:sz w:val="24"/>
              </w:rPr>
              <w:t>2,625,000,000</w:t>
            </w:r>
          </w:p>
        </w:tc>
      </w:tr>
      <w:tr w:rsidR="00E26350">
        <w:trPr>
          <w:trHeight w:hRule="exact" w:val="560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lastRenderedPageBreak/>
              <w:t xml:space="preserve">Less: </w:t>
            </w:r>
            <w:r>
              <w:rPr>
                <w:rFonts w:ascii="Arial"/>
                <w:spacing w:val="-5"/>
                <w:sz w:val="24"/>
              </w:rPr>
              <w:t xml:space="preserve">Corporate </w:t>
            </w:r>
            <w:r>
              <w:rPr>
                <w:rFonts w:ascii="Arial"/>
                <w:spacing w:val="-4"/>
                <w:sz w:val="24"/>
              </w:rPr>
              <w:t>Tax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spacing w:val="-4"/>
                <w:sz w:val="24"/>
              </w:rPr>
              <w:t>(35%)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 w:rsidP="00676EB2">
            <w:pPr>
              <w:pStyle w:val="TableParagraph"/>
              <w:spacing w:before="119"/>
              <w:ind w:left="100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4"/>
                <w:sz w:val="24"/>
                <w:u w:val="single" w:color="000000"/>
              </w:rPr>
              <w:t>918,750,000</w:t>
            </w:r>
          </w:p>
        </w:tc>
      </w:tr>
      <w:tr w:rsidR="00E26350" w:rsidTr="008565AB">
        <w:trPr>
          <w:trHeight w:hRule="exact" w:val="405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Net Profit </w:t>
            </w:r>
            <w:r>
              <w:rPr>
                <w:rFonts w:ascii="Arial"/>
                <w:spacing w:val="-5"/>
                <w:sz w:val="24"/>
              </w:rPr>
              <w:t>(After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pacing w:val="-6"/>
                <w:sz w:val="24"/>
              </w:rPr>
              <w:t>Taxes)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 w:rsidP="00676EB2">
            <w:pPr>
              <w:pStyle w:val="TableParagraph"/>
              <w:spacing w:before="119"/>
              <w:ind w:left="64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2"/>
                <w:sz w:val="24"/>
                <w:u w:val="single" w:color="000000"/>
              </w:rPr>
              <w:t>$1,706,250,000</w:t>
            </w:r>
          </w:p>
        </w:tc>
      </w:tr>
      <w:tr w:rsidR="00A760CB">
        <w:trPr>
          <w:trHeight w:hRule="exact" w:val="500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8565AB" w:rsidRDefault="008565AB">
            <w:pPr>
              <w:pStyle w:val="TableParagraph"/>
              <w:spacing w:before="119"/>
              <w:ind w:left="55"/>
              <w:rPr>
                <w:rFonts w:ascii="Arial"/>
                <w:sz w:val="24"/>
              </w:rPr>
            </w:pPr>
          </w:p>
          <w:p w:rsidR="00003849" w:rsidRDefault="00003849">
            <w:pPr>
              <w:pStyle w:val="TableParagraph"/>
              <w:spacing w:before="119"/>
              <w:ind w:left="55"/>
              <w:rPr>
                <w:rFonts w:ascii="Arial"/>
                <w:sz w:val="24"/>
              </w:rPr>
            </w:pPr>
          </w:p>
          <w:p w:rsidR="008565AB" w:rsidRDefault="008565AB">
            <w:pPr>
              <w:pStyle w:val="TableParagraph"/>
              <w:spacing w:before="119"/>
              <w:ind w:left="55"/>
              <w:rPr>
                <w:rFonts w:ascii="Arial"/>
                <w:sz w:val="24"/>
              </w:rPr>
            </w:pPr>
          </w:p>
          <w:p w:rsidR="008565AB" w:rsidRDefault="008565AB">
            <w:pPr>
              <w:pStyle w:val="TableParagraph"/>
              <w:spacing w:before="119"/>
              <w:ind w:left="55"/>
              <w:rPr>
                <w:rFonts w:ascii="Arial"/>
                <w:sz w:val="24"/>
              </w:rPr>
            </w:pPr>
          </w:p>
          <w:p w:rsidR="008565AB" w:rsidRDefault="008565AB">
            <w:pPr>
              <w:pStyle w:val="TableParagraph"/>
              <w:spacing w:before="119"/>
              <w:ind w:left="55"/>
              <w:rPr>
                <w:rFonts w:ascii="Arial"/>
                <w:sz w:val="24"/>
              </w:rPr>
            </w:pPr>
          </w:p>
          <w:p w:rsidR="008565AB" w:rsidRDefault="008565AB">
            <w:pPr>
              <w:pStyle w:val="TableParagraph"/>
              <w:spacing w:before="119"/>
              <w:ind w:left="55"/>
              <w:rPr>
                <w:rFonts w:ascii="Arial"/>
                <w:sz w:val="24"/>
              </w:rPr>
            </w:pPr>
          </w:p>
          <w:p w:rsidR="008565AB" w:rsidRDefault="008565AB">
            <w:pPr>
              <w:pStyle w:val="TableParagraph"/>
              <w:spacing w:before="119"/>
              <w:ind w:left="55"/>
              <w:rPr>
                <w:rFonts w:ascii="Arial"/>
                <w:sz w:val="24"/>
              </w:rPr>
            </w:pP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60CB" w:rsidRDefault="00A760CB" w:rsidP="00676EB2">
            <w:pPr>
              <w:pStyle w:val="TableParagraph"/>
              <w:spacing w:before="119"/>
              <w:ind w:left="649"/>
              <w:jc w:val="right"/>
              <w:rPr>
                <w:rFonts w:ascii="Arial"/>
                <w:spacing w:val="2"/>
                <w:sz w:val="24"/>
                <w:u w:val="single" w:color="000000"/>
              </w:rPr>
            </w:pPr>
          </w:p>
          <w:p w:rsidR="009F5CFD" w:rsidRDefault="009F5CFD" w:rsidP="00676EB2">
            <w:pPr>
              <w:pStyle w:val="TableParagraph"/>
              <w:spacing w:before="119"/>
              <w:ind w:left="649"/>
              <w:jc w:val="right"/>
              <w:rPr>
                <w:rFonts w:ascii="Arial"/>
                <w:spacing w:val="2"/>
                <w:sz w:val="24"/>
                <w:u w:val="single" w:color="000000"/>
              </w:rPr>
            </w:pPr>
          </w:p>
          <w:p w:rsidR="009F5CFD" w:rsidRDefault="009F5CFD" w:rsidP="00676EB2">
            <w:pPr>
              <w:pStyle w:val="TableParagraph"/>
              <w:spacing w:before="119"/>
              <w:ind w:left="649"/>
              <w:jc w:val="right"/>
              <w:rPr>
                <w:rFonts w:ascii="Arial"/>
                <w:spacing w:val="2"/>
                <w:sz w:val="24"/>
                <w:u w:val="single" w:color="000000"/>
              </w:rPr>
            </w:pPr>
          </w:p>
        </w:tc>
      </w:tr>
      <w:tr w:rsidR="00E26350">
        <w:trPr>
          <w:trHeight w:hRule="exact" w:val="500"/>
        </w:trPr>
        <w:tc>
          <w:tcPr>
            <w:tcW w:w="6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A760CB" w:rsidP="00A760CB">
            <w:pPr>
              <w:pStyle w:val="TableParagraph"/>
              <w:spacing w:before="59"/>
              <w:ind w:left="5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760CB">
              <w:rPr>
                <w:rFonts w:ascii="Arial"/>
                <w:sz w:val="24"/>
              </w:rPr>
              <w:t xml:space="preserve">                                    </w:t>
            </w:r>
            <w:r>
              <w:rPr>
                <w:rFonts w:ascii="Arial"/>
                <w:sz w:val="24"/>
                <w:u w:val="single" w:color="000000"/>
              </w:rPr>
              <w:t>YEAR FIVE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E26350"/>
        </w:tc>
      </w:tr>
      <w:tr w:rsidR="00E26350">
        <w:trPr>
          <w:trHeight w:hRule="exact" w:val="560"/>
        </w:trPr>
        <w:tc>
          <w:tcPr>
            <w:tcW w:w="6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Sales (Gross Revenue): 10,000 units @ $1.5 million</w:t>
            </w:r>
            <w:r>
              <w:rPr>
                <w:rFonts w:ascii="Arial"/>
                <w:spacing w:val="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each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 w:rsidP="00676EB2">
            <w:pPr>
              <w:pStyle w:val="TableParagraph"/>
              <w:spacing w:before="119"/>
              <w:ind w:left="505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$15,000,000,000</w:t>
            </w:r>
          </w:p>
        </w:tc>
      </w:tr>
      <w:tr w:rsidR="00E26350">
        <w:trPr>
          <w:trHeight w:hRule="exact" w:val="560"/>
        </w:trPr>
        <w:tc>
          <w:tcPr>
            <w:tcW w:w="6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3"/>
                <w:sz w:val="24"/>
              </w:rPr>
              <w:t xml:space="preserve">Less: Manufacturing Costs (40%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8"/>
                <w:sz w:val="24"/>
              </w:rPr>
              <w:t xml:space="preserve"> </w:t>
            </w:r>
            <w:r>
              <w:rPr>
                <w:rFonts w:ascii="Arial"/>
                <w:spacing w:val="-3"/>
                <w:sz w:val="24"/>
              </w:rPr>
              <w:t>Sales)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 w:rsidP="00676EB2">
            <w:pPr>
              <w:pStyle w:val="TableParagraph"/>
              <w:spacing w:before="119"/>
              <w:ind w:left="52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 w:rsidRPr="008565AB">
              <w:rPr>
                <w:rFonts w:ascii="Arial"/>
                <w:w w:val="99"/>
                <w:sz w:val="24"/>
              </w:rPr>
              <w:t xml:space="preserve"> </w:t>
            </w:r>
            <w:r w:rsidRPr="008565AB">
              <w:rPr>
                <w:rFonts w:ascii="Arial"/>
                <w:sz w:val="24"/>
              </w:rPr>
              <w:t xml:space="preserve"> </w:t>
            </w:r>
            <w:r w:rsidRPr="008565AB">
              <w:rPr>
                <w:rFonts w:ascii="Arial"/>
                <w:spacing w:val="4"/>
                <w:sz w:val="24"/>
              </w:rPr>
              <w:t xml:space="preserve"> </w:t>
            </w:r>
            <w:r>
              <w:rPr>
                <w:rFonts w:ascii="Arial"/>
                <w:sz w:val="24"/>
                <w:u w:val="single" w:color="000000"/>
              </w:rPr>
              <w:t>6,000,000,000</w:t>
            </w:r>
          </w:p>
        </w:tc>
      </w:tr>
      <w:tr w:rsidR="00E26350">
        <w:trPr>
          <w:trHeight w:hRule="exact" w:val="560"/>
        </w:trPr>
        <w:tc>
          <w:tcPr>
            <w:tcW w:w="6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Gross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Profit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8565AB" w:rsidP="00676EB2">
            <w:pPr>
              <w:pStyle w:val="TableParagraph"/>
              <w:spacing w:before="11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6"/>
                <w:sz w:val="24"/>
              </w:rPr>
              <w:t xml:space="preserve">            </w:t>
            </w:r>
            <w:r w:rsidR="00140420">
              <w:rPr>
                <w:rFonts w:ascii="Arial"/>
                <w:spacing w:val="-6"/>
                <w:sz w:val="24"/>
              </w:rPr>
              <w:t>9,000,000,000</w:t>
            </w:r>
          </w:p>
        </w:tc>
      </w:tr>
      <w:tr w:rsidR="00E26350">
        <w:trPr>
          <w:trHeight w:hRule="exact" w:val="560"/>
        </w:trPr>
        <w:tc>
          <w:tcPr>
            <w:tcW w:w="6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Less: Administrative Costs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pacing w:val="-4"/>
                <w:sz w:val="24"/>
              </w:rPr>
              <w:t>(Estimated)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 w:rsidP="00676EB2">
            <w:pPr>
              <w:pStyle w:val="TableParagraph"/>
              <w:spacing w:before="119"/>
              <w:ind w:left="7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2"/>
                <w:sz w:val="24"/>
                <w:u w:val="single" w:color="000000"/>
              </w:rPr>
              <w:t>3,000,000,000</w:t>
            </w:r>
          </w:p>
        </w:tc>
      </w:tr>
      <w:tr w:rsidR="00E26350">
        <w:trPr>
          <w:trHeight w:hRule="exact" w:val="560"/>
        </w:trPr>
        <w:tc>
          <w:tcPr>
            <w:tcW w:w="6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Net Profit </w:t>
            </w:r>
            <w:r>
              <w:rPr>
                <w:rFonts w:ascii="Arial"/>
                <w:spacing w:val="-5"/>
                <w:sz w:val="24"/>
              </w:rPr>
              <w:t>(Before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pacing w:val="-5"/>
                <w:sz w:val="24"/>
              </w:rPr>
              <w:t>Taxes)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8565AB" w:rsidP="00676EB2">
            <w:pPr>
              <w:pStyle w:val="TableParagraph"/>
              <w:spacing w:before="11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5"/>
                <w:sz w:val="24"/>
              </w:rPr>
              <w:t xml:space="preserve">            </w:t>
            </w:r>
            <w:r w:rsidR="00140420">
              <w:rPr>
                <w:rFonts w:ascii="Arial"/>
                <w:spacing w:val="-5"/>
                <w:sz w:val="24"/>
              </w:rPr>
              <w:t>6,000,000,000</w:t>
            </w:r>
          </w:p>
        </w:tc>
      </w:tr>
      <w:tr w:rsidR="00E26350">
        <w:trPr>
          <w:trHeight w:hRule="exact" w:val="560"/>
        </w:trPr>
        <w:tc>
          <w:tcPr>
            <w:tcW w:w="6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 xml:space="preserve">Less: </w:t>
            </w:r>
            <w:r>
              <w:rPr>
                <w:rFonts w:ascii="Arial"/>
                <w:spacing w:val="-5"/>
                <w:sz w:val="24"/>
              </w:rPr>
              <w:t xml:space="preserve">Corporate </w:t>
            </w:r>
            <w:r>
              <w:rPr>
                <w:rFonts w:ascii="Arial"/>
                <w:spacing w:val="-4"/>
                <w:sz w:val="24"/>
              </w:rPr>
              <w:t>Tax</w:t>
            </w:r>
            <w:r>
              <w:rPr>
                <w:rFonts w:ascii="Arial"/>
                <w:spacing w:val="-11"/>
                <w:sz w:val="24"/>
              </w:rPr>
              <w:t xml:space="preserve"> </w:t>
            </w:r>
            <w:r>
              <w:rPr>
                <w:rFonts w:ascii="Arial"/>
                <w:spacing w:val="-5"/>
                <w:sz w:val="24"/>
              </w:rPr>
              <w:t>(35%)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 w:rsidP="00676EB2">
            <w:pPr>
              <w:pStyle w:val="TableParagraph"/>
              <w:spacing w:before="119"/>
              <w:ind w:left="76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2"/>
                <w:sz w:val="24"/>
                <w:u w:val="single" w:color="000000"/>
              </w:rPr>
              <w:t>2,100,000,000</w:t>
            </w:r>
          </w:p>
        </w:tc>
      </w:tr>
      <w:tr w:rsidR="00E26350">
        <w:trPr>
          <w:trHeight w:hRule="exact" w:val="1340"/>
        </w:trPr>
        <w:tc>
          <w:tcPr>
            <w:tcW w:w="6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Net Profit </w:t>
            </w:r>
            <w:r>
              <w:rPr>
                <w:rFonts w:ascii="Arial"/>
                <w:spacing w:val="-5"/>
                <w:sz w:val="24"/>
              </w:rPr>
              <w:t>(After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pacing w:val="-6"/>
                <w:sz w:val="24"/>
              </w:rPr>
              <w:t>Taxes)</w:t>
            </w:r>
          </w:p>
          <w:p w:rsidR="00E26350" w:rsidRDefault="00E26350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6350" w:rsidRDefault="00E2635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1332E" w:rsidRDefault="0041332E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1332E" w:rsidRDefault="0041332E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A760CB" w:rsidRDefault="00A760C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26350" w:rsidRDefault="00140420">
            <w:pPr>
              <w:pStyle w:val="TableParagraph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  <w:u w:val="single" w:color="000000"/>
              </w:rPr>
              <w:t>EXPLANATIONS: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 w:rsidP="00676EB2">
            <w:pPr>
              <w:pStyle w:val="TableParagraph"/>
              <w:spacing w:before="119"/>
              <w:ind w:left="581"/>
              <w:jc w:val="right"/>
              <w:rPr>
                <w:rFonts w:ascii="Arial"/>
                <w:spacing w:val="2"/>
                <w:sz w:val="24"/>
                <w:u w:val="single" w:color="000000"/>
              </w:rPr>
            </w:pPr>
            <w:r>
              <w:rPr>
                <w:rFonts w:ascii="Arial"/>
                <w:spacing w:val="2"/>
                <w:sz w:val="24"/>
                <w:u w:val="single" w:color="000000"/>
              </w:rPr>
              <w:t>$3,900,000,000</w:t>
            </w:r>
          </w:p>
          <w:p w:rsidR="0041332E" w:rsidRDefault="0041332E" w:rsidP="00676EB2">
            <w:pPr>
              <w:pStyle w:val="TableParagraph"/>
              <w:spacing w:before="119"/>
              <w:ind w:left="581"/>
              <w:jc w:val="right"/>
              <w:rPr>
                <w:rFonts w:ascii="Arial"/>
                <w:spacing w:val="2"/>
                <w:sz w:val="24"/>
                <w:u w:val="single" w:color="000000"/>
              </w:rPr>
            </w:pPr>
          </w:p>
          <w:p w:rsidR="0041332E" w:rsidRDefault="0041332E" w:rsidP="00676EB2">
            <w:pPr>
              <w:pStyle w:val="TableParagraph"/>
              <w:spacing w:before="119"/>
              <w:ind w:left="581"/>
              <w:jc w:val="right"/>
              <w:rPr>
                <w:rFonts w:ascii="Arial"/>
                <w:spacing w:val="2"/>
                <w:sz w:val="24"/>
                <w:u w:val="single" w:color="000000"/>
              </w:rPr>
            </w:pPr>
          </w:p>
          <w:p w:rsidR="0041332E" w:rsidRDefault="0041332E" w:rsidP="00676EB2">
            <w:pPr>
              <w:pStyle w:val="TableParagraph"/>
              <w:spacing w:before="11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E26350" w:rsidRDefault="00E26350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9F5CFD" w:rsidRDefault="009F5CFD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E26350" w:rsidRPr="0075130A" w:rsidRDefault="0041332E" w:rsidP="00B663F3">
      <w:pPr>
        <w:tabs>
          <w:tab w:val="left" w:pos="499"/>
        </w:tabs>
        <w:spacing w:before="59" w:line="487" w:lineRule="auto"/>
        <w:ind w:right="519"/>
        <w:jc w:val="both"/>
        <w:rPr>
          <w:rFonts w:ascii="Arial" w:eastAsia="Arial" w:hAnsi="Arial" w:cs="Arial"/>
          <w:sz w:val="24"/>
          <w:szCs w:val="24"/>
        </w:rPr>
      </w:pPr>
      <w:r w:rsidRPr="0075130A">
        <w:rPr>
          <w:rFonts w:ascii="Arial"/>
          <w:sz w:val="24"/>
        </w:rPr>
        <w:t>Year One</w:t>
      </w:r>
      <w:r w:rsidR="00140420" w:rsidRPr="0075130A">
        <w:rPr>
          <w:rFonts w:ascii="Arial"/>
          <w:sz w:val="24"/>
        </w:rPr>
        <w:t xml:space="preserve"> estimates are based on a conservative figure of 500 sold units of the</w:t>
      </w:r>
      <w:r w:rsidR="00140420" w:rsidRPr="0075130A">
        <w:rPr>
          <w:rFonts w:ascii="Arial"/>
          <w:spacing w:val="6"/>
          <w:sz w:val="24"/>
        </w:rPr>
        <w:t xml:space="preserve"> </w:t>
      </w:r>
      <w:r w:rsidR="009F5CFD" w:rsidRPr="0075130A">
        <w:rPr>
          <w:rFonts w:ascii="Arial"/>
          <w:sz w:val="24"/>
        </w:rPr>
        <w:t>One</w:t>
      </w:r>
      <w:r w:rsidR="00140420" w:rsidRPr="0075130A">
        <w:rPr>
          <w:rFonts w:ascii="Arial"/>
          <w:sz w:val="24"/>
        </w:rPr>
        <w:t xml:space="preserve"> megawatt model of the power plants</w:t>
      </w:r>
      <w:r w:rsidR="00140420" w:rsidRPr="0075130A">
        <w:rPr>
          <w:rFonts w:ascii="Arial"/>
          <w:spacing w:val="21"/>
          <w:sz w:val="24"/>
        </w:rPr>
        <w:t xml:space="preserve"> </w:t>
      </w:r>
      <w:r w:rsidR="00140420" w:rsidRPr="0075130A">
        <w:rPr>
          <w:rFonts w:ascii="Arial"/>
          <w:sz w:val="24"/>
        </w:rPr>
        <w:t>category.</w:t>
      </w:r>
    </w:p>
    <w:p w:rsidR="00E26350" w:rsidRDefault="00140420" w:rsidP="009F5CFD">
      <w:pPr>
        <w:pStyle w:val="ListParagraph"/>
        <w:numPr>
          <w:ilvl w:val="0"/>
          <w:numId w:val="5"/>
        </w:numPr>
        <w:tabs>
          <w:tab w:val="left" w:pos="497"/>
        </w:tabs>
        <w:spacing w:before="8" w:line="487" w:lineRule="auto"/>
        <w:ind w:right="2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Cost of manufacturing the products is estimated at 50% in the first two years</w:t>
      </w:r>
      <w:r>
        <w:rPr>
          <w:rFonts w:ascii="Arial"/>
          <w:spacing w:val="13"/>
          <w:sz w:val="24"/>
        </w:rPr>
        <w:t xml:space="preserve"> </w:t>
      </w:r>
      <w:r w:rsidR="0041332E">
        <w:rPr>
          <w:rFonts w:ascii="Arial"/>
          <w:sz w:val="24"/>
        </w:rPr>
        <w:t>and reduced for Years Three through Fiv</w:t>
      </w:r>
      <w:r w:rsidR="009F5CFD">
        <w:rPr>
          <w:rFonts w:ascii="Arial"/>
          <w:sz w:val="24"/>
        </w:rPr>
        <w:t>e</w:t>
      </w:r>
      <w:r w:rsidR="0041332E">
        <w:rPr>
          <w:rFonts w:ascii="Arial"/>
          <w:sz w:val="24"/>
        </w:rPr>
        <w:t xml:space="preserve"> </w:t>
      </w:r>
      <w:r>
        <w:rPr>
          <w:rFonts w:ascii="Arial"/>
          <w:sz w:val="24"/>
        </w:rPr>
        <w:t>due to more efficient methods of</w:t>
      </w:r>
      <w:r>
        <w:rPr>
          <w:rFonts w:ascii="Arial"/>
          <w:spacing w:val="51"/>
          <w:sz w:val="24"/>
        </w:rPr>
        <w:t xml:space="preserve"> </w:t>
      </w:r>
      <w:r>
        <w:rPr>
          <w:rFonts w:ascii="Arial"/>
          <w:sz w:val="24"/>
        </w:rPr>
        <w:t>production.</w:t>
      </w:r>
    </w:p>
    <w:p w:rsidR="00E26350" w:rsidRDefault="00140420" w:rsidP="009F5CFD">
      <w:pPr>
        <w:pStyle w:val="ListParagraph"/>
        <w:numPr>
          <w:ilvl w:val="0"/>
          <w:numId w:val="5"/>
        </w:numPr>
        <w:tabs>
          <w:tab w:val="left" w:pos="502"/>
        </w:tabs>
        <w:spacing w:before="8" w:line="487" w:lineRule="auto"/>
        <w:ind w:right="2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Administrative costs are estimates based on hiring additional administrative</w:t>
      </w:r>
      <w:r>
        <w:rPr>
          <w:rFonts w:ascii="Arial"/>
          <w:spacing w:val="22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production staff and higher advertising costs to penetrate more</w:t>
      </w:r>
      <w:r>
        <w:rPr>
          <w:rFonts w:ascii="Arial"/>
          <w:spacing w:val="35"/>
          <w:sz w:val="24"/>
        </w:rPr>
        <w:t xml:space="preserve"> </w:t>
      </w:r>
      <w:r>
        <w:rPr>
          <w:rFonts w:ascii="Arial"/>
          <w:sz w:val="24"/>
        </w:rPr>
        <w:t>markets.</w:t>
      </w:r>
    </w:p>
    <w:p w:rsidR="00E26350" w:rsidRPr="009F5CFD" w:rsidRDefault="00140420" w:rsidP="00D91D97">
      <w:pPr>
        <w:pStyle w:val="ListParagraph"/>
        <w:numPr>
          <w:ilvl w:val="0"/>
          <w:numId w:val="5"/>
        </w:numPr>
        <w:tabs>
          <w:tab w:val="left" w:pos="492"/>
        </w:tabs>
        <w:spacing w:before="8" w:line="480" w:lineRule="auto"/>
        <w:ind w:right="226"/>
        <w:jc w:val="both"/>
        <w:rPr>
          <w:rFonts w:ascii="Arial" w:eastAsia="Arial" w:hAnsi="Arial" w:cs="Arial"/>
          <w:sz w:val="24"/>
          <w:szCs w:val="24"/>
        </w:rPr>
      </w:pPr>
      <w:r w:rsidRPr="009F5CFD">
        <w:rPr>
          <w:rFonts w:ascii="Arial"/>
          <w:sz w:val="24"/>
        </w:rPr>
        <w:t>Net Profits, before Taxes, are based on Gross Profits less Administrative</w:t>
      </w:r>
      <w:r w:rsidRPr="009F5CFD">
        <w:rPr>
          <w:rFonts w:ascii="Arial"/>
          <w:spacing w:val="-2"/>
          <w:sz w:val="24"/>
        </w:rPr>
        <w:t xml:space="preserve"> </w:t>
      </w:r>
      <w:r w:rsidRPr="009F5CFD">
        <w:rPr>
          <w:rFonts w:ascii="Arial"/>
          <w:sz w:val="24"/>
        </w:rPr>
        <w:t>Costs.</w:t>
      </w:r>
    </w:p>
    <w:p w:rsidR="00E26350" w:rsidRDefault="00140420" w:rsidP="009F5CFD">
      <w:pPr>
        <w:pStyle w:val="ListParagraph"/>
        <w:numPr>
          <w:ilvl w:val="0"/>
          <w:numId w:val="5"/>
        </w:numPr>
        <w:tabs>
          <w:tab w:val="left" w:pos="502"/>
        </w:tabs>
        <w:spacing w:line="487" w:lineRule="auto"/>
        <w:ind w:right="2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Corporate Tax is the standard 35% taxation rate applied to all companies</w:t>
      </w:r>
      <w:r>
        <w:rPr>
          <w:rFonts w:ascii="Arial"/>
          <w:spacing w:val="34"/>
          <w:sz w:val="24"/>
        </w:rPr>
        <w:t xml:space="preserve"> </w:t>
      </w:r>
      <w:r>
        <w:rPr>
          <w:rFonts w:ascii="Arial"/>
          <w:sz w:val="24"/>
        </w:rPr>
        <w:t>doing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business in the United</w:t>
      </w:r>
      <w:r>
        <w:rPr>
          <w:rFonts w:ascii="Arial"/>
          <w:spacing w:val="11"/>
          <w:sz w:val="24"/>
        </w:rPr>
        <w:t xml:space="preserve"> </w:t>
      </w:r>
      <w:r>
        <w:rPr>
          <w:rFonts w:ascii="Arial"/>
          <w:sz w:val="24"/>
        </w:rPr>
        <w:t>States.</w:t>
      </w:r>
    </w:p>
    <w:p w:rsidR="00E26350" w:rsidRDefault="00140420" w:rsidP="009F5CFD">
      <w:pPr>
        <w:pStyle w:val="ListParagraph"/>
        <w:numPr>
          <w:ilvl w:val="0"/>
          <w:numId w:val="5"/>
        </w:numPr>
        <w:tabs>
          <w:tab w:val="left" w:pos="492"/>
        </w:tabs>
        <w:spacing w:before="8" w:line="487" w:lineRule="auto"/>
        <w:ind w:right="11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Net Profits, after Taxes, are the company's final profits after paying all</w:t>
      </w:r>
      <w:r>
        <w:rPr>
          <w:rFonts w:ascii="Arial"/>
          <w:spacing w:val="-19"/>
          <w:sz w:val="24"/>
        </w:rPr>
        <w:t xml:space="preserve"> </w:t>
      </w:r>
      <w:r>
        <w:rPr>
          <w:rFonts w:ascii="Arial"/>
          <w:sz w:val="24"/>
        </w:rPr>
        <w:t>its expenses.</w:t>
      </w:r>
    </w:p>
    <w:p w:rsidR="0041332E" w:rsidRDefault="0041332E">
      <w:pPr>
        <w:pStyle w:val="BodyText"/>
        <w:spacing w:before="59"/>
        <w:ind w:left="160" w:right="519"/>
        <w:rPr>
          <w:u w:val="single" w:color="000000"/>
        </w:rPr>
      </w:pPr>
    </w:p>
    <w:p w:rsidR="00194ABD" w:rsidRDefault="00194ABD">
      <w:pPr>
        <w:pStyle w:val="BodyText"/>
        <w:spacing w:before="59"/>
        <w:ind w:left="160" w:right="519"/>
        <w:rPr>
          <w:u w:val="single" w:color="000000"/>
        </w:rPr>
      </w:pPr>
    </w:p>
    <w:p w:rsidR="00E26350" w:rsidRDefault="00384D7F" w:rsidP="0041332E">
      <w:pPr>
        <w:pStyle w:val="BodyText"/>
        <w:spacing w:before="59"/>
        <w:ind w:left="160" w:right="519"/>
        <w:jc w:val="center"/>
      </w:pPr>
      <w:r>
        <w:rPr>
          <w:u w:val="single" w:color="000000"/>
        </w:rPr>
        <w:t>MA</w:t>
      </w:r>
      <w:r w:rsidR="00140420">
        <w:rPr>
          <w:u w:val="single" w:color="000000"/>
        </w:rPr>
        <w:t>NAGEMENT</w:t>
      </w:r>
      <w:r w:rsidR="00140420">
        <w:rPr>
          <w:spacing w:val="-17"/>
          <w:u w:val="single" w:color="000000"/>
        </w:rPr>
        <w:t xml:space="preserve"> </w:t>
      </w:r>
      <w:r w:rsidR="00140420">
        <w:rPr>
          <w:u w:val="single" w:color="000000"/>
        </w:rPr>
        <w:t>TEAM:</w:t>
      </w:r>
    </w:p>
    <w:p w:rsidR="00E26350" w:rsidRDefault="00E26350">
      <w:pPr>
        <w:spacing w:before="6"/>
        <w:rPr>
          <w:rFonts w:ascii="Arial" w:eastAsia="Arial" w:hAnsi="Arial" w:cs="Arial"/>
          <w:sz w:val="13"/>
          <w:szCs w:val="13"/>
        </w:rPr>
      </w:pPr>
    </w:p>
    <w:p w:rsidR="009F5CFD" w:rsidRDefault="009F5CFD">
      <w:pPr>
        <w:spacing w:before="6"/>
        <w:rPr>
          <w:rFonts w:ascii="Arial" w:eastAsia="Arial" w:hAnsi="Arial" w:cs="Arial"/>
          <w:sz w:val="13"/>
          <w:szCs w:val="13"/>
        </w:rPr>
      </w:pPr>
    </w:p>
    <w:p w:rsidR="00E26350" w:rsidRDefault="00140420" w:rsidP="00194ABD">
      <w:pPr>
        <w:pStyle w:val="BodyText"/>
        <w:spacing w:before="59" w:line="487" w:lineRule="auto"/>
        <w:ind w:right="58"/>
        <w:jc w:val="both"/>
      </w:pPr>
      <w:r>
        <w:t>The</w:t>
      </w:r>
      <w:r>
        <w:rPr>
          <w:spacing w:val="14"/>
        </w:rPr>
        <w:t xml:space="preserve"> </w:t>
      </w:r>
      <w:r>
        <w:t>company</w:t>
      </w:r>
      <w:r>
        <w:rPr>
          <w:spacing w:val="14"/>
        </w:rPr>
        <w:t xml:space="preserve"> </w:t>
      </w:r>
      <w:r>
        <w:t>presently</w:t>
      </w:r>
      <w:r>
        <w:rPr>
          <w:spacing w:val="14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ten</w:t>
      </w:r>
      <w:r>
        <w:rPr>
          <w:spacing w:val="14"/>
        </w:rPr>
        <w:t xml:space="preserve"> </w:t>
      </w:r>
      <w:r>
        <w:t>highly</w:t>
      </w:r>
      <w:r>
        <w:rPr>
          <w:spacing w:val="14"/>
        </w:rPr>
        <w:t xml:space="preserve"> </w:t>
      </w:r>
      <w:r>
        <w:t>qualified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experienced</w:t>
      </w:r>
      <w:r>
        <w:rPr>
          <w:spacing w:val="15"/>
        </w:rPr>
        <w:t xml:space="preserve"> </w:t>
      </w:r>
      <w:r>
        <w:t>experts</w:t>
      </w:r>
      <w:r>
        <w:rPr>
          <w:spacing w:val="-63"/>
        </w:rPr>
        <w:t xml:space="preserve"> </w:t>
      </w:r>
      <w:r w:rsidR="00B663F3">
        <w:rPr>
          <w:spacing w:val="-63"/>
        </w:rPr>
        <w:t xml:space="preserve">     </w:t>
      </w:r>
      <w:r>
        <w:t>working</w:t>
      </w:r>
      <w:r>
        <w:rPr>
          <w:spacing w:val="9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full-time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part-time</w:t>
      </w:r>
      <w:r>
        <w:rPr>
          <w:spacing w:val="9"/>
        </w:rPr>
        <w:t xml:space="preserve"> </w:t>
      </w:r>
      <w:r>
        <w:t>basis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administer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promote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 w:rsidR="00B663F3">
        <w:rPr>
          <w:spacing w:val="8"/>
        </w:rPr>
        <w:t>technology</w:t>
      </w:r>
      <w:r>
        <w:rPr>
          <w:spacing w:val="9"/>
        </w:rPr>
        <w:t xml:space="preserve"> </w:t>
      </w:r>
      <w:r>
        <w:t>lines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both</w:t>
      </w:r>
      <w:r>
        <w:rPr>
          <w:spacing w:val="9"/>
        </w:rPr>
        <w:t xml:space="preserve"> </w:t>
      </w:r>
      <w:r>
        <w:t>domestic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international</w:t>
      </w:r>
      <w:r>
        <w:rPr>
          <w:spacing w:val="9"/>
        </w:rPr>
        <w:t xml:space="preserve"> </w:t>
      </w:r>
      <w:r>
        <w:t>prospective</w:t>
      </w:r>
      <w:r>
        <w:rPr>
          <w:spacing w:val="-53"/>
        </w:rPr>
        <w:t xml:space="preserve"> </w:t>
      </w:r>
      <w:r w:rsidR="00B663F3">
        <w:rPr>
          <w:spacing w:val="-53"/>
        </w:rPr>
        <w:t xml:space="preserve">  </w:t>
      </w:r>
      <w:r w:rsidR="0092604F">
        <w:rPr>
          <w:spacing w:val="-53"/>
        </w:rPr>
        <w:t xml:space="preserve">  </w:t>
      </w:r>
      <w:r>
        <w:t>customers.</w:t>
      </w:r>
    </w:p>
    <w:p w:rsidR="00B663F3" w:rsidRDefault="00B663F3" w:rsidP="004371DF">
      <w:pPr>
        <w:pStyle w:val="BodyText"/>
        <w:spacing w:before="59" w:line="487" w:lineRule="auto"/>
        <w:ind w:right="58"/>
        <w:jc w:val="both"/>
      </w:pPr>
    </w:p>
    <w:p w:rsidR="00E26350" w:rsidRDefault="00140420" w:rsidP="004371DF">
      <w:pPr>
        <w:pStyle w:val="BodyText"/>
        <w:spacing w:before="8" w:line="487" w:lineRule="auto"/>
        <w:ind w:right="58"/>
        <w:jc w:val="both"/>
      </w:pPr>
      <w:r>
        <w:t>The</w:t>
      </w:r>
      <w:r>
        <w:rPr>
          <w:spacing w:val="7"/>
        </w:rPr>
        <w:t xml:space="preserve"> </w:t>
      </w:r>
      <w:r>
        <w:t>company</w:t>
      </w:r>
      <w:r>
        <w:rPr>
          <w:spacing w:val="7"/>
        </w:rPr>
        <w:t xml:space="preserve"> </w:t>
      </w:r>
      <w:r>
        <w:t>intends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set</w:t>
      </w:r>
      <w:r>
        <w:rPr>
          <w:spacing w:val="7"/>
        </w:rPr>
        <w:t xml:space="preserve"> </w:t>
      </w:r>
      <w:r>
        <w:t>up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following</w:t>
      </w:r>
      <w:r>
        <w:rPr>
          <w:spacing w:val="6"/>
        </w:rPr>
        <w:t xml:space="preserve"> </w:t>
      </w:r>
      <w:r w:rsidR="00B663F3">
        <w:t>twelve</w:t>
      </w:r>
      <w:r>
        <w:rPr>
          <w:spacing w:val="7"/>
        </w:rPr>
        <w:t xml:space="preserve"> </w:t>
      </w:r>
      <w:r>
        <w:t>departments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begin</w:t>
      </w:r>
      <w:r>
        <w:rPr>
          <w:spacing w:val="7"/>
        </w:rPr>
        <w:t xml:space="preserve"> </w:t>
      </w:r>
      <w:r>
        <w:t>full-time</w:t>
      </w:r>
      <w:r>
        <w:rPr>
          <w:spacing w:val="-64"/>
        </w:rPr>
        <w:t xml:space="preserve"> </w:t>
      </w:r>
      <w:r>
        <w:t>business activities w</w:t>
      </w:r>
      <w:r w:rsidR="00B663F3">
        <w:t xml:space="preserve">hen the needed funding becomes </w:t>
      </w:r>
      <w:r>
        <w:t>available:</w:t>
      </w:r>
    </w:p>
    <w:p w:rsidR="007117DE" w:rsidRDefault="007117DE" w:rsidP="004371DF">
      <w:pPr>
        <w:pStyle w:val="BodyText"/>
        <w:spacing w:before="8" w:line="487" w:lineRule="auto"/>
        <w:ind w:right="58"/>
        <w:jc w:val="both"/>
      </w:pPr>
    </w:p>
    <w:p w:rsidR="00E26350" w:rsidRDefault="00140420" w:rsidP="00B663F3">
      <w:pPr>
        <w:pStyle w:val="ListParagraph"/>
        <w:numPr>
          <w:ilvl w:val="0"/>
          <w:numId w:val="3"/>
        </w:numPr>
        <w:tabs>
          <w:tab w:val="left" w:pos="440"/>
        </w:tabs>
        <w:spacing w:before="8"/>
        <w:ind w:left="1059" w:right="58" w:hanging="3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Administration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z w:val="24"/>
        </w:rPr>
        <w:t>Department</w:t>
      </w:r>
    </w:p>
    <w:p w:rsidR="00E26350" w:rsidRDefault="00E26350" w:rsidP="00B663F3">
      <w:pPr>
        <w:spacing w:before="8"/>
        <w:ind w:left="620"/>
        <w:rPr>
          <w:rFonts w:ascii="Arial" w:eastAsia="Arial" w:hAnsi="Arial" w:cs="Arial"/>
          <w:sz w:val="24"/>
          <w:szCs w:val="24"/>
        </w:rPr>
      </w:pPr>
    </w:p>
    <w:p w:rsidR="00E26350" w:rsidRDefault="00140420" w:rsidP="00B663F3">
      <w:pPr>
        <w:pStyle w:val="ListParagraph"/>
        <w:numPr>
          <w:ilvl w:val="0"/>
          <w:numId w:val="3"/>
        </w:numPr>
        <w:tabs>
          <w:tab w:val="left" w:pos="418"/>
          <w:tab w:val="left" w:pos="2625"/>
        </w:tabs>
        <w:ind w:left="1037" w:right="58" w:hanging="31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4"/>
          <w:sz w:val="24"/>
        </w:rPr>
        <w:t>Accounts</w:t>
      </w:r>
      <w:r>
        <w:rPr>
          <w:rFonts w:ascii="Arial"/>
          <w:spacing w:val="-4"/>
          <w:sz w:val="24"/>
        </w:rPr>
        <w:tab/>
      </w:r>
      <w:r>
        <w:rPr>
          <w:rFonts w:ascii="Arial"/>
          <w:sz w:val="24"/>
        </w:rPr>
        <w:t>"</w:t>
      </w:r>
    </w:p>
    <w:p w:rsidR="00E26350" w:rsidRDefault="00E26350" w:rsidP="00B663F3">
      <w:pPr>
        <w:spacing w:before="8"/>
        <w:ind w:left="620"/>
        <w:rPr>
          <w:rFonts w:ascii="Arial" w:eastAsia="Arial" w:hAnsi="Arial" w:cs="Arial"/>
          <w:sz w:val="24"/>
          <w:szCs w:val="24"/>
        </w:rPr>
      </w:pPr>
    </w:p>
    <w:p w:rsidR="00E26350" w:rsidRDefault="00140420" w:rsidP="00B663F3">
      <w:pPr>
        <w:pStyle w:val="ListParagraph"/>
        <w:numPr>
          <w:ilvl w:val="0"/>
          <w:numId w:val="3"/>
        </w:numPr>
        <w:tabs>
          <w:tab w:val="left" w:pos="423"/>
          <w:tab w:val="left" w:pos="2625"/>
        </w:tabs>
        <w:ind w:left="1042" w:right="58" w:hanging="322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sz w:val="24"/>
        </w:rPr>
        <w:t>Production</w:t>
      </w:r>
      <w:r>
        <w:rPr>
          <w:rFonts w:ascii="Arial"/>
          <w:spacing w:val="-3"/>
          <w:sz w:val="24"/>
        </w:rPr>
        <w:tab/>
      </w:r>
      <w:r>
        <w:rPr>
          <w:rFonts w:ascii="Arial"/>
          <w:sz w:val="24"/>
        </w:rPr>
        <w:t>"</w:t>
      </w:r>
    </w:p>
    <w:p w:rsidR="00E26350" w:rsidRDefault="00E26350" w:rsidP="00B663F3">
      <w:pPr>
        <w:spacing w:before="8"/>
        <w:ind w:left="620"/>
        <w:rPr>
          <w:rFonts w:ascii="Arial" w:eastAsia="Arial" w:hAnsi="Arial" w:cs="Arial"/>
          <w:sz w:val="24"/>
          <w:szCs w:val="24"/>
        </w:rPr>
      </w:pPr>
    </w:p>
    <w:p w:rsidR="00E26350" w:rsidRDefault="00140420" w:rsidP="00B663F3">
      <w:pPr>
        <w:pStyle w:val="ListParagraph"/>
        <w:numPr>
          <w:ilvl w:val="0"/>
          <w:numId w:val="3"/>
        </w:numPr>
        <w:tabs>
          <w:tab w:val="left" w:pos="426"/>
          <w:tab w:val="left" w:pos="2645"/>
        </w:tabs>
        <w:ind w:left="1045" w:right="58" w:hanging="325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2"/>
          <w:sz w:val="24"/>
        </w:rPr>
        <w:t>Sales/Service</w:t>
      </w:r>
      <w:r>
        <w:rPr>
          <w:rFonts w:ascii="Arial"/>
          <w:spacing w:val="-2"/>
          <w:sz w:val="24"/>
        </w:rPr>
        <w:tab/>
      </w:r>
      <w:r>
        <w:rPr>
          <w:rFonts w:ascii="Arial"/>
          <w:sz w:val="24"/>
        </w:rPr>
        <w:t>"</w:t>
      </w:r>
    </w:p>
    <w:p w:rsidR="00E26350" w:rsidRDefault="00E26350" w:rsidP="00B663F3">
      <w:pPr>
        <w:spacing w:before="8"/>
        <w:ind w:left="620"/>
        <w:rPr>
          <w:rFonts w:ascii="Arial" w:eastAsia="Arial" w:hAnsi="Arial" w:cs="Arial"/>
          <w:sz w:val="24"/>
          <w:szCs w:val="24"/>
        </w:rPr>
      </w:pPr>
    </w:p>
    <w:p w:rsidR="00E26350" w:rsidRDefault="00140420" w:rsidP="00B663F3">
      <w:pPr>
        <w:pStyle w:val="ListParagraph"/>
        <w:numPr>
          <w:ilvl w:val="0"/>
          <w:numId w:val="3"/>
        </w:numPr>
        <w:tabs>
          <w:tab w:val="left" w:pos="421"/>
          <w:tab w:val="left" w:pos="2647"/>
        </w:tabs>
        <w:ind w:left="1040" w:right="58" w:hanging="3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4"/>
          <w:sz w:val="24"/>
        </w:rPr>
        <w:t>Marketing</w:t>
      </w:r>
      <w:r>
        <w:rPr>
          <w:rFonts w:ascii="Arial"/>
          <w:spacing w:val="-4"/>
          <w:sz w:val="24"/>
        </w:rPr>
        <w:tab/>
      </w:r>
      <w:r>
        <w:rPr>
          <w:rFonts w:ascii="Arial"/>
          <w:sz w:val="24"/>
        </w:rPr>
        <w:t>"</w:t>
      </w:r>
    </w:p>
    <w:p w:rsidR="00E26350" w:rsidRDefault="00E26350" w:rsidP="00B663F3">
      <w:pPr>
        <w:spacing w:before="8"/>
        <w:ind w:left="620"/>
        <w:rPr>
          <w:rFonts w:ascii="Arial" w:eastAsia="Arial" w:hAnsi="Arial" w:cs="Arial"/>
          <w:sz w:val="24"/>
          <w:szCs w:val="24"/>
        </w:rPr>
      </w:pPr>
    </w:p>
    <w:p w:rsidR="00E26350" w:rsidRDefault="00140420" w:rsidP="00B663F3">
      <w:pPr>
        <w:pStyle w:val="ListParagraph"/>
        <w:numPr>
          <w:ilvl w:val="0"/>
          <w:numId w:val="3"/>
        </w:numPr>
        <w:tabs>
          <w:tab w:val="left" w:pos="414"/>
          <w:tab w:val="left" w:pos="2631"/>
        </w:tabs>
        <w:ind w:left="1033" w:right="58" w:hanging="313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 &amp;</w:t>
      </w:r>
      <w:r>
        <w:rPr>
          <w:rFonts w:ascii="Arial"/>
          <w:spacing w:val="-22"/>
          <w:sz w:val="24"/>
        </w:rPr>
        <w:t xml:space="preserve"> </w:t>
      </w:r>
      <w:r>
        <w:rPr>
          <w:rFonts w:ascii="Arial"/>
          <w:sz w:val="24"/>
        </w:rPr>
        <w:t>D</w:t>
      </w:r>
      <w:r>
        <w:rPr>
          <w:rFonts w:ascii="Arial"/>
          <w:sz w:val="24"/>
        </w:rPr>
        <w:tab/>
        <w:t>"</w:t>
      </w:r>
    </w:p>
    <w:p w:rsidR="00E26350" w:rsidRDefault="00E26350" w:rsidP="00B663F3">
      <w:pPr>
        <w:spacing w:before="8"/>
        <w:ind w:left="620"/>
        <w:rPr>
          <w:rFonts w:ascii="Arial" w:eastAsia="Arial" w:hAnsi="Arial" w:cs="Arial"/>
          <w:sz w:val="24"/>
          <w:szCs w:val="24"/>
        </w:rPr>
      </w:pPr>
    </w:p>
    <w:p w:rsidR="00E26350" w:rsidRDefault="00140420" w:rsidP="00B663F3">
      <w:pPr>
        <w:pStyle w:val="ListParagraph"/>
        <w:numPr>
          <w:ilvl w:val="0"/>
          <w:numId w:val="3"/>
        </w:numPr>
        <w:tabs>
          <w:tab w:val="left" w:pos="424"/>
          <w:tab w:val="left" w:pos="2624"/>
        </w:tabs>
        <w:ind w:left="1044" w:right="58" w:hanging="324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sz w:val="24"/>
        </w:rPr>
        <w:t>Distribution</w:t>
      </w:r>
      <w:r>
        <w:rPr>
          <w:rFonts w:ascii="Arial"/>
          <w:spacing w:val="-3"/>
          <w:sz w:val="24"/>
        </w:rPr>
        <w:tab/>
      </w:r>
      <w:r>
        <w:rPr>
          <w:rFonts w:ascii="Arial"/>
          <w:sz w:val="24"/>
        </w:rPr>
        <w:t>"</w:t>
      </w:r>
    </w:p>
    <w:p w:rsidR="00E26350" w:rsidRDefault="00E26350" w:rsidP="00B663F3">
      <w:pPr>
        <w:spacing w:before="8"/>
        <w:ind w:left="620"/>
        <w:rPr>
          <w:rFonts w:ascii="Arial" w:eastAsia="Arial" w:hAnsi="Arial" w:cs="Arial"/>
          <w:sz w:val="24"/>
          <w:szCs w:val="24"/>
        </w:rPr>
      </w:pPr>
    </w:p>
    <w:p w:rsidR="00E26350" w:rsidRDefault="00140420" w:rsidP="00B663F3">
      <w:pPr>
        <w:pStyle w:val="ListParagraph"/>
        <w:numPr>
          <w:ilvl w:val="0"/>
          <w:numId w:val="3"/>
        </w:numPr>
        <w:tabs>
          <w:tab w:val="left" w:pos="425"/>
          <w:tab w:val="left" w:pos="2643"/>
        </w:tabs>
        <w:ind w:left="1044" w:right="58" w:hanging="324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sz w:val="24"/>
        </w:rPr>
        <w:t>Internal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3"/>
          <w:sz w:val="24"/>
        </w:rPr>
        <w:t>Audit</w:t>
      </w:r>
      <w:r>
        <w:rPr>
          <w:rFonts w:ascii="Arial"/>
          <w:spacing w:val="-3"/>
          <w:sz w:val="24"/>
        </w:rPr>
        <w:tab/>
      </w:r>
      <w:r>
        <w:rPr>
          <w:rFonts w:ascii="Arial"/>
          <w:sz w:val="24"/>
        </w:rPr>
        <w:t>"</w:t>
      </w:r>
    </w:p>
    <w:p w:rsidR="00E26350" w:rsidRDefault="00E26350" w:rsidP="00B663F3">
      <w:pPr>
        <w:spacing w:before="8"/>
        <w:ind w:left="620"/>
        <w:rPr>
          <w:rFonts w:ascii="Arial" w:eastAsia="Arial" w:hAnsi="Arial" w:cs="Arial"/>
          <w:sz w:val="24"/>
          <w:szCs w:val="24"/>
        </w:rPr>
      </w:pPr>
    </w:p>
    <w:p w:rsidR="00E26350" w:rsidRDefault="00140420" w:rsidP="00B663F3">
      <w:pPr>
        <w:pStyle w:val="ListParagraph"/>
        <w:numPr>
          <w:ilvl w:val="0"/>
          <w:numId w:val="3"/>
        </w:numPr>
        <w:tabs>
          <w:tab w:val="left" w:pos="436"/>
          <w:tab w:val="left" w:pos="2633"/>
        </w:tabs>
        <w:ind w:left="1055" w:right="58" w:hanging="335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Human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Resources</w:t>
      </w:r>
      <w:r>
        <w:rPr>
          <w:rFonts w:ascii="Arial"/>
          <w:sz w:val="24"/>
        </w:rPr>
        <w:tab/>
        <w:t>"</w:t>
      </w:r>
    </w:p>
    <w:p w:rsidR="00E26350" w:rsidRDefault="00E26350" w:rsidP="00B663F3">
      <w:pPr>
        <w:spacing w:before="8"/>
        <w:ind w:left="620"/>
        <w:rPr>
          <w:rFonts w:ascii="Arial" w:eastAsia="Arial" w:hAnsi="Arial" w:cs="Arial"/>
          <w:sz w:val="24"/>
          <w:szCs w:val="24"/>
        </w:rPr>
      </w:pPr>
    </w:p>
    <w:p w:rsidR="00E26350" w:rsidRDefault="00140420" w:rsidP="00B663F3">
      <w:pPr>
        <w:pStyle w:val="ListParagraph"/>
        <w:numPr>
          <w:ilvl w:val="0"/>
          <w:numId w:val="3"/>
        </w:numPr>
        <w:tabs>
          <w:tab w:val="left" w:pos="503"/>
          <w:tab w:val="left" w:pos="2633"/>
        </w:tabs>
        <w:ind w:left="1122" w:right="58" w:hanging="402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Public Relations</w:t>
      </w:r>
      <w:r>
        <w:rPr>
          <w:rFonts w:ascii="Arial"/>
          <w:sz w:val="24"/>
        </w:rPr>
        <w:tab/>
        <w:t>"</w:t>
      </w:r>
    </w:p>
    <w:p w:rsidR="00E26350" w:rsidRDefault="00E26350" w:rsidP="00B663F3">
      <w:pPr>
        <w:spacing w:before="8"/>
        <w:ind w:left="620"/>
        <w:rPr>
          <w:rFonts w:ascii="Arial" w:eastAsia="Arial" w:hAnsi="Arial" w:cs="Arial"/>
          <w:sz w:val="24"/>
          <w:szCs w:val="24"/>
        </w:rPr>
      </w:pPr>
    </w:p>
    <w:p w:rsidR="00E26350" w:rsidRDefault="00140420" w:rsidP="00B663F3">
      <w:pPr>
        <w:pStyle w:val="ListParagraph"/>
        <w:numPr>
          <w:ilvl w:val="0"/>
          <w:numId w:val="3"/>
        </w:numPr>
        <w:tabs>
          <w:tab w:val="left" w:pos="502"/>
          <w:tab w:val="left" w:pos="2612"/>
        </w:tabs>
        <w:ind w:left="1121" w:right="58" w:hanging="40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Customer Service</w:t>
      </w:r>
      <w:r>
        <w:rPr>
          <w:rFonts w:ascii="Arial"/>
          <w:sz w:val="24"/>
        </w:rPr>
        <w:tab/>
        <w:t>"</w:t>
      </w:r>
    </w:p>
    <w:p w:rsidR="00E26350" w:rsidRDefault="00E26350" w:rsidP="00B663F3">
      <w:pPr>
        <w:spacing w:before="8"/>
        <w:ind w:left="620"/>
        <w:rPr>
          <w:rFonts w:ascii="Arial" w:eastAsia="Arial" w:hAnsi="Arial" w:cs="Arial"/>
          <w:sz w:val="24"/>
          <w:szCs w:val="24"/>
        </w:rPr>
      </w:pPr>
    </w:p>
    <w:p w:rsidR="00E26350" w:rsidRDefault="00140420" w:rsidP="00B663F3">
      <w:pPr>
        <w:pStyle w:val="ListParagraph"/>
        <w:numPr>
          <w:ilvl w:val="0"/>
          <w:numId w:val="3"/>
        </w:numPr>
        <w:tabs>
          <w:tab w:val="left" w:pos="558"/>
          <w:tab w:val="left" w:pos="2645"/>
        </w:tabs>
        <w:ind w:left="1177" w:right="58" w:hanging="45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2"/>
          <w:sz w:val="24"/>
        </w:rPr>
        <w:t>Purchasing</w:t>
      </w:r>
      <w:r>
        <w:rPr>
          <w:rFonts w:ascii="Arial"/>
          <w:spacing w:val="-2"/>
          <w:sz w:val="24"/>
        </w:rPr>
        <w:tab/>
      </w:r>
      <w:r>
        <w:rPr>
          <w:rFonts w:ascii="Arial"/>
          <w:sz w:val="24"/>
        </w:rPr>
        <w:t>"</w:t>
      </w:r>
    </w:p>
    <w:p w:rsidR="00E26350" w:rsidRDefault="00E26350" w:rsidP="00B663F3">
      <w:pPr>
        <w:spacing w:before="8"/>
        <w:ind w:left="620"/>
        <w:rPr>
          <w:rFonts w:ascii="Arial" w:eastAsia="Arial" w:hAnsi="Arial" w:cs="Arial"/>
          <w:sz w:val="24"/>
          <w:szCs w:val="24"/>
        </w:rPr>
      </w:pPr>
    </w:p>
    <w:p w:rsidR="0092604F" w:rsidRDefault="0092604F">
      <w:pPr>
        <w:pStyle w:val="BodyText"/>
        <w:ind w:right="58"/>
      </w:pPr>
    </w:p>
    <w:p w:rsidR="00E26350" w:rsidRDefault="00140420">
      <w:pPr>
        <w:pStyle w:val="BodyText"/>
        <w:ind w:right="58"/>
      </w:pPr>
      <w:r>
        <w:t>All the departments will be headed by full-time professionals.</w:t>
      </w:r>
    </w:p>
    <w:p w:rsidR="00E26350" w:rsidRDefault="00E26350">
      <w:pPr>
        <w:rPr>
          <w:rFonts w:ascii="Arial" w:eastAsia="Arial" w:hAnsi="Arial" w:cs="Arial"/>
          <w:sz w:val="20"/>
          <w:szCs w:val="20"/>
        </w:rPr>
      </w:pPr>
    </w:p>
    <w:p w:rsidR="00E26350" w:rsidRDefault="00E26350">
      <w:pPr>
        <w:rPr>
          <w:rFonts w:ascii="Arial" w:eastAsia="Arial" w:hAnsi="Arial" w:cs="Arial"/>
          <w:sz w:val="20"/>
          <w:szCs w:val="20"/>
        </w:rPr>
      </w:pPr>
    </w:p>
    <w:p w:rsidR="00E26350" w:rsidRDefault="00E26350" w:rsidP="00B663F3">
      <w:pPr>
        <w:spacing w:before="2"/>
        <w:jc w:val="both"/>
        <w:rPr>
          <w:rFonts w:ascii="Arial" w:eastAsia="Arial" w:hAnsi="Arial" w:cs="Arial"/>
          <w:sz w:val="28"/>
          <w:szCs w:val="28"/>
          <w:u w:val="single"/>
        </w:rPr>
      </w:pPr>
    </w:p>
    <w:p w:rsidR="002E16ED" w:rsidRDefault="002E16ED" w:rsidP="00B663F3">
      <w:pPr>
        <w:spacing w:before="2"/>
        <w:jc w:val="both"/>
        <w:rPr>
          <w:rFonts w:ascii="Arial" w:eastAsia="Arial" w:hAnsi="Arial" w:cs="Arial"/>
          <w:sz w:val="28"/>
          <w:szCs w:val="28"/>
          <w:u w:val="single"/>
        </w:rPr>
      </w:pPr>
    </w:p>
    <w:p w:rsidR="002E16ED" w:rsidRPr="00B663F3" w:rsidRDefault="002E16ED" w:rsidP="00B663F3">
      <w:pPr>
        <w:spacing w:before="2"/>
        <w:jc w:val="both"/>
        <w:rPr>
          <w:rFonts w:ascii="Arial" w:eastAsia="Arial" w:hAnsi="Arial" w:cs="Arial"/>
          <w:sz w:val="28"/>
          <w:szCs w:val="28"/>
          <w:u w:val="single"/>
        </w:rPr>
      </w:pPr>
    </w:p>
    <w:p w:rsidR="00E26350" w:rsidRPr="00B663F3" w:rsidRDefault="00140420" w:rsidP="004371DF">
      <w:pPr>
        <w:pStyle w:val="BodyText"/>
        <w:spacing w:before="59"/>
        <w:ind w:right="58"/>
        <w:jc w:val="center"/>
        <w:rPr>
          <w:u w:val="single"/>
        </w:rPr>
      </w:pPr>
      <w:r w:rsidRPr="00B663F3">
        <w:rPr>
          <w:u w:val="single"/>
        </w:rPr>
        <w:t>PRODUCT LINES (POWER</w:t>
      </w:r>
      <w:r w:rsidRPr="00B663F3">
        <w:rPr>
          <w:spacing w:val="-6"/>
          <w:u w:val="single"/>
        </w:rPr>
        <w:t xml:space="preserve"> </w:t>
      </w:r>
      <w:r w:rsidRPr="00B663F3">
        <w:rPr>
          <w:u w:val="single"/>
        </w:rPr>
        <w:t>PLANTS):</w:t>
      </w:r>
    </w:p>
    <w:p w:rsidR="00E26350" w:rsidRDefault="00E26350">
      <w:pPr>
        <w:rPr>
          <w:rFonts w:ascii="Arial" w:eastAsia="Arial" w:hAnsi="Arial" w:cs="Arial"/>
          <w:sz w:val="24"/>
          <w:szCs w:val="24"/>
        </w:rPr>
      </w:pPr>
    </w:p>
    <w:p w:rsidR="00E26350" w:rsidRDefault="00E26350">
      <w:pPr>
        <w:spacing w:before="1"/>
        <w:rPr>
          <w:rFonts w:ascii="Arial" w:eastAsia="Arial" w:hAnsi="Arial" w:cs="Arial"/>
          <w:sz w:val="25"/>
          <w:szCs w:val="25"/>
        </w:rPr>
      </w:pPr>
    </w:p>
    <w:p w:rsidR="00E26350" w:rsidRDefault="00B663F3" w:rsidP="00020130">
      <w:pPr>
        <w:pStyle w:val="BodyText"/>
        <w:spacing w:line="480" w:lineRule="auto"/>
        <w:ind w:right="58"/>
      </w:pPr>
      <w:r>
        <w:t xml:space="preserve">The Company has </w:t>
      </w:r>
      <w:r w:rsidR="00140420">
        <w:t>models of t</w:t>
      </w:r>
      <w:r>
        <w:t xml:space="preserve">his technology </w:t>
      </w:r>
      <w:r w:rsidR="00140420">
        <w:t>ranging from residential to industrial models.</w:t>
      </w:r>
    </w:p>
    <w:p w:rsidR="00020130" w:rsidRDefault="00020130" w:rsidP="00B663F3">
      <w:pPr>
        <w:pStyle w:val="BodyText"/>
        <w:ind w:right="58"/>
      </w:pPr>
    </w:p>
    <w:p w:rsidR="00E26350" w:rsidRDefault="00E26350">
      <w:pPr>
        <w:spacing w:before="8"/>
        <w:rPr>
          <w:rFonts w:ascii="Arial" w:eastAsia="Arial" w:hAnsi="Arial" w:cs="Arial"/>
          <w:sz w:val="24"/>
          <w:szCs w:val="24"/>
        </w:rPr>
      </w:pPr>
    </w:p>
    <w:p w:rsidR="00E26350" w:rsidRDefault="00140420" w:rsidP="004371DF">
      <w:pPr>
        <w:pStyle w:val="BodyText"/>
        <w:spacing w:line="487" w:lineRule="auto"/>
        <w:ind w:left="160" w:right="139"/>
        <w:jc w:val="both"/>
      </w:pPr>
      <w:r>
        <w:t>Each</w:t>
      </w:r>
      <w:r>
        <w:rPr>
          <w:spacing w:val="11"/>
        </w:rPr>
        <w:t xml:space="preserve"> </w:t>
      </w:r>
      <w:r>
        <w:t>model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it</w:t>
      </w:r>
      <w:r w:rsidR="004371DF">
        <w:t>’</w:t>
      </w:r>
      <w:r>
        <w:t>s</w:t>
      </w:r>
      <w:r>
        <w:rPr>
          <w:spacing w:val="11"/>
        </w:rPr>
        <w:t xml:space="preserve"> </w:t>
      </w:r>
      <w:r>
        <w:t>specifications</w:t>
      </w:r>
      <w:r>
        <w:rPr>
          <w:spacing w:val="13"/>
        </w:rPr>
        <w:t xml:space="preserve"> </w:t>
      </w:r>
      <w:r>
        <w:t>based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technology's</w:t>
      </w:r>
      <w:r>
        <w:rPr>
          <w:spacing w:val="13"/>
        </w:rPr>
        <w:t xml:space="preserve"> </w:t>
      </w:r>
      <w:r>
        <w:t>operating</w:t>
      </w:r>
      <w:r>
        <w:rPr>
          <w:spacing w:val="14"/>
        </w:rPr>
        <w:t xml:space="preserve"> </w:t>
      </w:r>
      <w:proofErr w:type="gramStart"/>
      <w:r>
        <w:t>principles</w:t>
      </w:r>
      <w:r>
        <w:rPr>
          <w:spacing w:val="-59"/>
        </w:rPr>
        <w:t xml:space="preserve"> </w:t>
      </w:r>
      <w:r w:rsidR="004371DF">
        <w:rPr>
          <w:spacing w:val="-59"/>
        </w:rPr>
        <w:t>,</w:t>
      </w:r>
      <w:proofErr w:type="gramEnd"/>
      <w:r w:rsidR="00194ABD">
        <w:rPr>
          <w:spacing w:val="-59"/>
        </w:rPr>
        <w:t xml:space="preserve"> </w:t>
      </w:r>
      <w:r w:rsidR="0092604F">
        <w:rPr>
          <w:spacing w:val="-59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easily</w:t>
      </w:r>
      <w:r>
        <w:rPr>
          <w:spacing w:val="13"/>
        </w:rPr>
        <w:t xml:space="preserve"> </w:t>
      </w:r>
      <w:r>
        <w:t>upgraded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down-sized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suit</w:t>
      </w:r>
      <w:r>
        <w:rPr>
          <w:spacing w:val="13"/>
        </w:rPr>
        <w:t xml:space="preserve"> </w:t>
      </w:r>
      <w:r>
        <w:t>each</w:t>
      </w:r>
      <w:r>
        <w:rPr>
          <w:spacing w:val="13"/>
        </w:rPr>
        <w:t xml:space="preserve"> </w:t>
      </w:r>
      <w:r>
        <w:t>customer's</w:t>
      </w:r>
      <w:r>
        <w:rPr>
          <w:spacing w:val="13"/>
        </w:rPr>
        <w:t xml:space="preserve"> </w:t>
      </w:r>
      <w:r>
        <w:t>requirements.</w:t>
      </w:r>
      <w:r>
        <w:rPr>
          <w:spacing w:val="-43"/>
        </w:rPr>
        <w:t xml:space="preserve"> </w:t>
      </w:r>
      <w:r w:rsidR="00194ABD">
        <w:rPr>
          <w:spacing w:val="-43"/>
        </w:rPr>
        <w:t xml:space="preserve">  </w:t>
      </w:r>
      <w:r>
        <w:t>Details are availab</w:t>
      </w:r>
      <w:r w:rsidR="004371DF">
        <w:t>le on the company's website.</w:t>
      </w:r>
    </w:p>
    <w:p w:rsidR="007117DE" w:rsidRDefault="007117DE" w:rsidP="004371DF">
      <w:pPr>
        <w:pStyle w:val="BodyText"/>
        <w:spacing w:line="487" w:lineRule="auto"/>
        <w:ind w:left="160" w:right="139"/>
        <w:jc w:val="both"/>
      </w:pPr>
    </w:p>
    <w:p w:rsidR="00E26350" w:rsidRDefault="00E26350">
      <w:pPr>
        <w:spacing w:before="10"/>
        <w:rPr>
          <w:rFonts w:ascii="Arial" w:eastAsia="Arial" w:hAnsi="Arial" w:cs="Arial"/>
          <w:sz w:val="19"/>
          <w:szCs w:val="19"/>
        </w:rPr>
      </w:pPr>
    </w:p>
    <w:p w:rsidR="00E26350" w:rsidRDefault="00140420" w:rsidP="004371DF">
      <w:pPr>
        <w:pStyle w:val="BodyText"/>
        <w:spacing w:before="59"/>
        <w:ind w:left="160" w:right="139"/>
        <w:jc w:val="center"/>
      </w:pPr>
      <w:r>
        <w:rPr>
          <w:u w:val="single" w:color="000000"/>
        </w:rPr>
        <w:t>VENDORS AND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SUPPLIERS:</w:t>
      </w:r>
    </w:p>
    <w:p w:rsidR="00E26350" w:rsidRDefault="00E26350">
      <w:pPr>
        <w:rPr>
          <w:rFonts w:ascii="Arial" w:eastAsia="Arial" w:hAnsi="Arial" w:cs="Arial"/>
          <w:sz w:val="24"/>
          <w:szCs w:val="24"/>
        </w:rPr>
      </w:pPr>
    </w:p>
    <w:p w:rsidR="00E26350" w:rsidRDefault="00E26350">
      <w:pPr>
        <w:spacing w:before="1"/>
        <w:rPr>
          <w:rFonts w:ascii="Arial" w:eastAsia="Arial" w:hAnsi="Arial" w:cs="Arial"/>
          <w:sz w:val="25"/>
          <w:szCs w:val="25"/>
        </w:rPr>
      </w:pPr>
    </w:p>
    <w:p w:rsidR="00E26350" w:rsidRDefault="00140420" w:rsidP="004371DF">
      <w:pPr>
        <w:pStyle w:val="BodyText"/>
        <w:spacing w:line="487" w:lineRule="auto"/>
        <w:ind w:left="160" w:right="236"/>
        <w:jc w:val="both"/>
      </w:pPr>
      <w:r>
        <w:t xml:space="preserve">The company will be purchasing all the component parts needed for </w:t>
      </w:r>
      <w:r>
        <w:rPr>
          <w:spacing w:val="2"/>
        </w:rPr>
        <w:t>the</w:t>
      </w:r>
      <w:r>
        <w:rPr>
          <w:spacing w:val="65"/>
        </w:rPr>
        <w:t xml:space="preserve"> </w:t>
      </w:r>
      <w:r>
        <w:t>assembling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proofErr w:type="spellStart"/>
      <w:r>
        <w:t>it</w:t>
      </w:r>
      <w:r w:rsidR="004371DF">
        <w:t>’</w:t>
      </w:r>
      <w:r>
        <w:t>s</w:t>
      </w:r>
      <w:proofErr w:type="spellEnd"/>
      <w:r>
        <w:rPr>
          <w:spacing w:val="14"/>
        </w:rPr>
        <w:t xml:space="preserve"> </w:t>
      </w:r>
      <w:r>
        <w:t>power</w:t>
      </w:r>
      <w:r>
        <w:rPr>
          <w:spacing w:val="14"/>
        </w:rPr>
        <w:t xml:space="preserve"> </w:t>
      </w:r>
      <w:r>
        <w:t>plants</w:t>
      </w:r>
      <w:r>
        <w:rPr>
          <w:spacing w:val="14"/>
        </w:rPr>
        <w:t xml:space="preserve"> </w:t>
      </w:r>
      <w:r>
        <w:t>product</w:t>
      </w:r>
      <w:r>
        <w:rPr>
          <w:spacing w:val="14"/>
        </w:rPr>
        <w:t xml:space="preserve"> </w:t>
      </w:r>
      <w:r>
        <w:t>lines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reputable</w:t>
      </w:r>
      <w:r>
        <w:rPr>
          <w:spacing w:val="14"/>
        </w:rPr>
        <w:t xml:space="preserve"> </w:t>
      </w:r>
      <w:proofErr w:type="gramStart"/>
      <w:r>
        <w:t>vendors</w:t>
      </w:r>
      <w:r w:rsidR="005C53BE">
        <w:t xml:space="preserve"> </w:t>
      </w:r>
      <w:r>
        <w:rPr>
          <w:spacing w:val="-65"/>
        </w:rPr>
        <w:t xml:space="preserve"> </w:t>
      </w:r>
      <w:r>
        <w:t>and</w:t>
      </w:r>
      <w:proofErr w:type="gramEnd"/>
      <w:r>
        <w:t xml:space="preserve"> suppliers, both in the United States and</w:t>
      </w:r>
      <w:r>
        <w:rPr>
          <w:spacing w:val="64"/>
        </w:rPr>
        <w:t xml:space="preserve"> </w:t>
      </w:r>
      <w:r>
        <w:t>abroad:</w:t>
      </w:r>
    </w:p>
    <w:p w:rsidR="00E26350" w:rsidRDefault="00E26350">
      <w:pPr>
        <w:rPr>
          <w:rFonts w:ascii="Arial" w:eastAsia="Arial" w:hAnsi="Arial" w:cs="Arial"/>
          <w:sz w:val="20"/>
          <w:szCs w:val="20"/>
        </w:rPr>
      </w:pPr>
    </w:p>
    <w:p w:rsidR="00E26350" w:rsidRDefault="00E26350">
      <w:pPr>
        <w:spacing w:before="2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"/>
        <w:gridCol w:w="3057"/>
        <w:gridCol w:w="2627"/>
        <w:gridCol w:w="2881"/>
      </w:tblGrid>
      <w:tr w:rsidR="00E26350">
        <w:trPr>
          <w:trHeight w:hRule="exact" w:val="5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E26350"/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59"/>
              <w:ind w:left="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5"/>
                <w:sz w:val="24"/>
              </w:rPr>
              <w:t>VENDOR</w:t>
            </w: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59"/>
              <w:ind w:left="6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5"/>
                <w:sz w:val="24"/>
              </w:rPr>
              <w:t>COUNTRY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59"/>
              <w:ind w:left="8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5"/>
                <w:sz w:val="24"/>
              </w:rPr>
              <w:t>COMPONENT</w:t>
            </w:r>
          </w:p>
        </w:tc>
      </w:tr>
      <w:tr w:rsidR="00E26350">
        <w:trPr>
          <w:trHeight w:hRule="exact" w:val="56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1.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3"/>
                <w:sz w:val="24"/>
              </w:rPr>
              <w:t xml:space="preserve">General </w:t>
            </w:r>
            <w:r>
              <w:rPr>
                <w:rFonts w:ascii="Arial"/>
                <w:spacing w:val="-4"/>
                <w:sz w:val="24"/>
              </w:rPr>
              <w:t>Electric</w:t>
            </w:r>
            <w:r>
              <w:rPr>
                <w:rFonts w:ascii="Arial"/>
                <w:spacing w:val="-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Co.</w:t>
            </w: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6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U.S.A.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8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Air-Intake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3"/>
                <w:sz w:val="24"/>
              </w:rPr>
              <w:t>Turbines</w:t>
            </w:r>
          </w:p>
        </w:tc>
      </w:tr>
      <w:tr w:rsidR="00E26350">
        <w:trPr>
          <w:trHeight w:hRule="exact" w:val="56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2.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Westinghouse Electric</w:t>
            </w: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65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U.S.A.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8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Electric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4"/>
                <w:sz w:val="24"/>
              </w:rPr>
              <w:t>Motors</w:t>
            </w:r>
          </w:p>
        </w:tc>
      </w:tr>
      <w:tr w:rsidR="00E26350">
        <w:trPr>
          <w:trHeight w:hRule="exact" w:val="56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3.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6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Siemens</w:t>
            </w: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6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Germany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83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Electric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4"/>
                <w:sz w:val="24"/>
              </w:rPr>
              <w:t>Generators</w:t>
            </w:r>
          </w:p>
        </w:tc>
      </w:tr>
      <w:tr w:rsidR="00E26350">
        <w:trPr>
          <w:trHeight w:hRule="exact" w:val="56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4.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6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Marathon Electric</w:t>
            </w: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7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U.S.A.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8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Electric Motors</w:t>
            </w:r>
          </w:p>
        </w:tc>
      </w:tr>
      <w:tr w:rsidR="00E26350">
        <w:trPr>
          <w:trHeight w:hRule="exact" w:val="56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5.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Baldor Industrial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pacing w:val="-3"/>
                <w:sz w:val="24"/>
              </w:rPr>
              <w:t>Co.</w:t>
            </w: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7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U.S.A.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8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Bearings</w:t>
            </w:r>
          </w:p>
        </w:tc>
      </w:tr>
      <w:tr w:rsidR="00E26350">
        <w:trPr>
          <w:trHeight w:hRule="exact" w:val="56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6.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3"/>
                <w:sz w:val="24"/>
              </w:rPr>
              <w:t xml:space="preserve">Fuji </w:t>
            </w:r>
            <w:r>
              <w:rPr>
                <w:rFonts w:ascii="Arial"/>
                <w:spacing w:val="-4"/>
                <w:sz w:val="24"/>
              </w:rPr>
              <w:t>Electric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pacing w:val="-3"/>
                <w:sz w:val="24"/>
              </w:rPr>
              <w:t>Co.</w:t>
            </w: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7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Japan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8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Frequency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4"/>
                <w:sz w:val="24"/>
              </w:rPr>
              <w:t>Drives</w:t>
            </w:r>
          </w:p>
        </w:tc>
      </w:tr>
      <w:tr w:rsidR="00E26350">
        <w:trPr>
          <w:trHeight w:hRule="exact" w:val="56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7.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V &amp; S </w:t>
            </w:r>
            <w:r>
              <w:rPr>
                <w:rFonts w:ascii="Arial"/>
                <w:spacing w:val="-4"/>
                <w:sz w:val="24"/>
              </w:rPr>
              <w:t>Engineering</w:t>
            </w:r>
            <w:r>
              <w:rPr>
                <w:rFonts w:ascii="Arial"/>
                <w:spacing w:val="-24"/>
                <w:sz w:val="24"/>
              </w:rPr>
              <w:t xml:space="preserve"> </w:t>
            </w:r>
            <w:r>
              <w:rPr>
                <w:rFonts w:ascii="Arial"/>
                <w:spacing w:val="-4"/>
                <w:sz w:val="24"/>
              </w:rPr>
              <w:t>Co.</w:t>
            </w: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6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U.S.A.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8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Turbine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4"/>
                <w:sz w:val="24"/>
              </w:rPr>
              <w:t>Shafts</w:t>
            </w:r>
          </w:p>
        </w:tc>
      </w:tr>
      <w:tr w:rsidR="00E26350">
        <w:trPr>
          <w:trHeight w:hRule="exact" w:val="56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8.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6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Custom Marine</w:t>
            </w: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7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U.S.A.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9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4"/>
                <w:sz w:val="24"/>
              </w:rPr>
              <w:t>Fabrications</w:t>
            </w:r>
          </w:p>
        </w:tc>
      </w:tr>
      <w:tr w:rsidR="00E26350">
        <w:trPr>
          <w:trHeight w:hRule="exact" w:val="5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3"/>
                <w:sz w:val="24"/>
              </w:rPr>
              <w:t>9.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3"/>
                <w:sz w:val="24"/>
              </w:rPr>
              <w:t>Mitsubishi Electric Co.</w:t>
            </w: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7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3"/>
                <w:sz w:val="24"/>
              </w:rPr>
              <w:t>Japan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E26350" w:rsidRDefault="00140420">
            <w:pPr>
              <w:pStyle w:val="TableParagraph"/>
              <w:spacing w:before="119"/>
              <w:ind w:left="9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3"/>
                <w:sz w:val="24"/>
              </w:rPr>
              <w:t>Electric Gauges</w:t>
            </w:r>
          </w:p>
        </w:tc>
      </w:tr>
    </w:tbl>
    <w:p w:rsidR="00E26350" w:rsidRDefault="00E26350">
      <w:pPr>
        <w:spacing w:before="5"/>
        <w:rPr>
          <w:rFonts w:ascii="Arial" w:eastAsia="Arial" w:hAnsi="Arial" w:cs="Arial"/>
          <w:sz w:val="10"/>
          <w:szCs w:val="10"/>
        </w:rPr>
      </w:pPr>
    </w:p>
    <w:p w:rsidR="00E26350" w:rsidRDefault="00140420">
      <w:pPr>
        <w:pStyle w:val="BodyText"/>
        <w:tabs>
          <w:tab w:val="left" w:pos="4167"/>
          <w:tab w:val="left" w:pos="7042"/>
        </w:tabs>
        <w:spacing w:before="59"/>
        <w:ind w:left="160" w:right="139"/>
      </w:pPr>
      <w:r>
        <w:lastRenderedPageBreak/>
        <w:t xml:space="preserve">10. </w:t>
      </w:r>
      <w:r>
        <w:rPr>
          <w:spacing w:val="-3"/>
        </w:rPr>
        <w:t>Carolina Steel</w:t>
      </w:r>
      <w:r>
        <w:rPr>
          <w:spacing w:val="-9"/>
        </w:rPr>
        <w:t xml:space="preserve"> </w:t>
      </w:r>
      <w:r>
        <w:rPr>
          <w:spacing w:val="-3"/>
        </w:rPr>
        <w:t>Rolling</w:t>
      </w:r>
      <w:r>
        <w:rPr>
          <w:spacing w:val="-3"/>
        </w:rPr>
        <w:tab/>
        <w:t>U.S.A.</w:t>
      </w:r>
      <w:r>
        <w:rPr>
          <w:spacing w:val="-3"/>
        </w:rPr>
        <w:tab/>
        <w:t>Product</w:t>
      </w:r>
      <w:r>
        <w:rPr>
          <w:spacing w:val="-2"/>
        </w:rPr>
        <w:t xml:space="preserve"> </w:t>
      </w:r>
      <w:r>
        <w:rPr>
          <w:spacing w:val="-3"/>
        </w:rPr>
        <w:t>Housing</w:t>
      </w:r>
    </w:p>
    <w:p w:rsidR="00E26350" w:rsidRDefault="00E26350">
      <w:pPr>
        <w:rPr>
          <w:rFonts w:ascii="Arial" w:eastAsia="Arial" w:hAnsi="Arial" w:cs="Arial"/>
          <w:sz w:val="24"/>
          <w:szCs w:val="24"/>
        </w:rPr>
      </w:pPr>
    </w:p>
    <w:p w:rsidR="00E26350" w:rsidRDefault="00E26350">
      <w:pPr>
        <w:spacing w:before="1"/>
        <w:rPr>
          <w:rFonts w:ascii="Arial" w:eastAsia="Arial" w:hAnsi="Arial" w:cs="Arial"/>
          <w:sz w:val="25"/>
          <w:szCs w:val="25"/>
        </w:rPr>
      </w:pPr>
    </w:p>
    <w:p w:rsidR="00E26350" w:rsidRDefault="00140420" w:rsidP="009969E6">
      <w:pPr>
        <w:pStyle w:val="BodyText"/>
        <w:spacing w:line="480" w:lineRule="auto"/>
        <w:ind w:left="160"/>
        <w:jc w:val="both"/>
      </w:pPr>
      <w:r>
        <w:t xml:space="preserve">Each of the company's vendors and suppliers is </w:t>
      </w:r>
      <w:r w:rsidR="005C53BE">
        <w:t>highly reputable and has</w:t>
      </w:r>
      <w:r w:rsidR="004371DF">
        <w:t xml:space="preserve"> been </w:t>
      </w:r>
      <w:r>
        <w:t>in</w:t>
      </w:r>
      <w:r w:rsidR="009969E6">
        <w:t xml:space="preserve"> </w:t>
      </w:r>
      <w:r>
        <w:t>the</w:t>
      </w:r>
      <w:r>
        <w:rPr>
          <w:spacing w:val="8"/>
        </w:rPr>
        <w:t xml:space="preserve"> </w:t>
      </w:r>
      <w:r>
        <w:t>power-generating</w:t>
      </w:r>
      <w:r>
        <w:rPr>
          <w:spacing w:val="9"/>
        </w:rPr>
        <w:t xml:space="preserve"> </w:t>
      </w:r>
      <w:r>
        <w:t>business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over</w:t>
      </w:r>
      <w:r>
        <w:rPr>
          <w:spacing w:val="9"/>
        </w:rPr>
        <w:t xml:space="preserve"> </w:t>
      </w:r>
      <w:r w:rsidR="004371DF">
        <w:t>fifty</w:t>
      </w:r>
      <w:r>
        <w:rPr>
          <w:spacing w:val="8"/>
        </w:rPr>
        <w:t xml:space="preserve"> </w:t>
      </w:r>
      <w:r>
        <w:t>years.</w:t>
      </w:r>
      <w:r>
        <w:rPr>
          <w:spacing w:val="16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products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components</w:t>
      </w:r>
      <w:r>
        <w:rPr>
          <w:spacing w:val="-63"/>
        </w:rPr>
        <w:t xml:space="preserve"> </w:t>
      </w:r>
      <w:r>
        <w:t>have been tested in the world market and have been proven to be reliable,</w:t>
      </w:r>
      <w:r>
        <w:rPr>
          <w:spacing w:val="12"/>
        </w:rPr>
        <w:t xml:space="preserve"> </w:t>
      </w:r>
      <w:r>
        <w:t>sustainable</w:t>
      </w:r>
      <w:r w:rsidR="004371DF">
        <w:t>, and of outstanding</w:t>
      </w:r>
      <w:r>
        <w:rPr>
          <w:spacing w:val="12"/>
        </w:rPr>
        <w:t xml:space="preserve"> </w:t>
      </w:r>
      <w:r>
        <w:t>quality.</w:t>
      </w:r>
    </w:p>
    <w:p w:rsidR="009969E6" w:rsidRDefault="009969E6" w:rsidP="009969E6">
      <w:pPr>
        <w:pStyle w:val="BodyText"/>
        <w:spacing w:line="480" w:lineRule="auto"/>
        <w:ind w:left="160"/>
        <w:jc w:val="both"/>
      </w:pPr>
    </w:p>
    <w:p w:rsidR="00E26350" w:rsidRDefault="009969E6" w:rsidP="009969E6">
      <w:pPr>
        <w:pStyle w:val="BodyText"/>
        <w:spacing w:before="8" w:line="480" w:lineRule="auto"/>
        <w:jc w:val="both"/>
      </w:pPr>
      <w:r>
        <w:t>TCIE</w:t>
      </w:r>
      <w:r w:rsidR="00140420">
        <w:rPr>
          <w:spacing w:val="15"/>
        </w:rPr>
        <w:t xml:space="preserve"> </w:t>
      </w:r>
      <w:r w:rsidR="00140420">
        <w:t>will</w:t>
      </w:r>
      <w:r w:rsidR="00140420">
        <w:rPr>
          <w:spacing w:val="15"/>
        </w:rPr>
        <w:t xml:space="preserve"> </w:t>
      </w:r>
      <w:r w:rsidR="00140420">
        <w:t>not</w:t>
      </w:r>
      <w:r w:rsidR="00140420">
        <w:rPr>
          <w:spacing w:val="15"/>
        </w:rPr>
        <w:t xml:space="preserve"> </w:t>
      </w:r>
      <w:r w:rsidR="00140420">
        <w:t>manufacture</w:t>
      </w:r>
      <w:r w:rsidR="00140420">
        <w:rPr>
          <w:spacing w:val="15"/>
        </w:rPr>
        <w:t xml:space="preserve"> </w:t>
      </w:r>
      <w:r w:rsidR="00140420">
        <w:t>any</w:t>
      </w:r>
      <w:r w:rsidR="00140420">
        <w:rPr>
          <w:spacing w:val="15"/>
        </w:rPr>
        <w:t xml:space="preserve"> </w:t>
      </w:r>
      <w:r w:rsidR="00140420">
        <w:t>of</w:t>
      </w:r>
      <w:r w:rsidR="00140420">
        <w:rPr>
          <w:spacing w:val="15"/>
        </w:rPr>
        <w:t xml:space="preserve"> </w:t>
      </w:r>
      <w:r w:rsidR="00140420">
        <w:t>the</w:t>
      </w:r>
      <w:r w:rsidR="00140420">
        <w:rPr>
          <w:spacing w:val="15"/>
        </w:rPr>
        <w:t xml:space="preserve"> </w:t>
      </w:r>
      <w:r w:rsidR="00140420">
        <w:t>component</w:t>
      </w:r>
      <w:r>
        <w:t xml:space="preserve"> </w:t>
      </w:r>
      <w:r w:rsidR="00140420">
        <w:t>parts</w:t>
      </w:r>
      <w:r w:rsidR="00140420">
        <w:rPr>
          <w:spacing w:val="6"/>
        </w:rPr>
        <w:t xml:space="preserve"> </w:t>
      </w:r>
      <w:r w:rsidR="00140420">
        <w:t>used</w:t>
      </w:r>
      <w:r w:rsidR="00140420">
        <w:rPr>
          <w:spacing w:val="6"/>
        </w:rPr>
        <w:t xml:space="preserve"> </w:t>
      </w:r>
      <w:r w:rsidR="00140420">
        <w:t>to</w:t>
      </w:r>
      <w:r w:rsidR="00140420">
        <w:rPr>
          <w:spacing w:val="6"/>
        </w:rPr>
        <w:t xml:space="preserve"> </w:t>
      </w:r>
      <w:r w:rsidR="00140420">
        <w:t>produce</w:t>
      </w:r>
      <w:r w:rsidR="00140420">
        <w:rPr>
          <w:spacing w:val="6"/>
        </w:rPr>
        <w:t xml:space="preserve"> </w:t>
      </w:r>
      <w:r w:rsidR="00140420">
        <w:t>the</w:t>
      </w:r>
      <w:r w:rsidR="00140420">
        <w:rPr>
          <w:spacing w:val="6"/>
        </w:rPr>
        <w:t xml:space="preserve"> </w:t>
      </w:r>
      <w:r>
        <w:rPr>
          <w:spacing w:val="6"/>
        </w:rPr>
        <w:t xml:space="preserve">technology.  </w:t>
      </w:r>
      <w:r w:rsidR="00140420">
        <w:t>.</w:t>
      </w:r>
      <w:r w:rsidR="00140420">
        <w:rPr>
          <w:spacing w:val="11"/>
        </w:rPr>
        <w:t xml:space="preserve"> </w:t>
      </w:r>
      <w:r w:rsidR="00140420">
        <w:t>The</w:t>
      </w:r>
      <w:r w:rsidR="00140420">
        <w:rPr>
          <w:spacing w:val="6"/>
        </w:rPr>
        <w:t xml:space="preserve"> </w:t>
      </w:r>
      <w:r w:rsidR="00140420">
        <w:t>company</w:t>
      </w:r>
      <w:r w:rsidR="00140420">
        <w:rPr>
          <w:spacing w:val="6"/>
        </w:rPr>
        <w:t xml:space="preserve"> </w:t>
      </w:r>
      <w:proofErr w:type="gramStart"/>
      <w:r w:rsidR="00140420">
        <w:t>will</w:t>
      </w:r>
      <w:r w:rsidR="00140420">
        <w:rPr>
          <w:spacing w:val="-58"/>
        </w:rPr>
        <w:t xml:space="preserve"> </w:t>
      </w:r>
      <w:r>
        <w:t xml:space="preserve"> o</w:t>
      </w:r>
      <w:r w:rsidR="00140420">
        <w:t>nly</w:t>
      </w:r>
      <w:proofErr w:type="gramEnd"/>
      <w:r w:rsidR="00140420">
        <w:t xml:space="preserve"> assemble and distribute all </w:t>
      </w:r>
      <w:proofErr w:type="spellStart"/>
      <w:r w:rsidR="00140420">
        <w:t>it</w:t>
      </w:r>
      <w:r>
        <w:t>’</w:t>
      </w:r>
      <w:r w:rsidR="00140420">
        <w:t>s</w:t>
      </w:r>
      <w:proofErr w:type="spellEnd"/>
      <w:r w:rsidR="00140420">
        <w:t xml:space="preserve"> product lines to the </w:t>
      </w:r>
      <w:r w:rsidR="00140420">
        <w:rPr>
          <w:spacing w:val="7"/>
        </w:rPr>
        <w:t xml:space="preserve"> </w:t>
      </w:r>
      <w:r w:rsidR="00140420">
        <w:t>customers.</w:t>
      </w:r>
    </w:p>
    <w:p w:rsidR="00E26350" w:rsidRDefault="00E26350" w:rsidP="009969E6">
      <w:pPr>
        <w:jc w:val="both"/>
        <w:rPr>
          <w:rFonts w:ascii="Arial" w:eastAsia="Arial" w:hAnsi="Arial" w:cs="Arial"/>
          <w:sz w:val="25"/>
          <w:szCs w:val="25"/>
        </w:rPr>
      </w:pPr>
    </w:p>
    <w:p w:rsidR="00E26350" w:rsidRDefault="00140420" w:rsidP="009969E6">
      <w:pPr>
        <w:pStyle w:val="BodyText"/>
        <w:spacing w:line="487" w:lineRule="auto"/>
        <w:jc w:val="both"/>
      </w:pPr>
      <w:r>
        <w:t>The</w:t>
      </w:r>
      <w:r>
        <w:rPr>
          <w:spacing w:val="6"/>
        </w:rPr>
        <w:t xml:space="preserve"> </w:t>
      </w:r>
      <w:r>
        <w:t>company</w:t>
      </w:r>
      <w:r>
        <w:rPr>
          <w:spacing w:val="6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give</w:t>
      </w:r>
      <w:r>
        <w:rPr>
          <w:spacing w:val="6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customer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 w:rsidR="009969E6">
        <w:t>fi</w:t>
      </w:r>
      <w:r w:rsidR="005C53BE">
        <w:t>v</w:t>
      </w:r>
      <w:r w:rsidR="009969E6">
        <w:t>e</w:t>
      </w:r>
      <w:r>
        <w:t>-year</w:t>
      </w:r>
      <w:r>
        <w:rPr>
          <w:spacing w:val="6"/>
        </w:rPr>
        <w:t xml:space="preserve"> </w:t>
      </w:r>
      <w:r>
        <w:t>product</w:t>
      </w:r>
      <w:r>
        <w:rPr>
          <w:spacing w:val="6"/>
        </w:rPr>
        <w:t xml:space="preserve"> </w:t>
      </w:r>
      <w:r>
        <w:t>warranty</w:t>
      </w:r>
      <w:r>
        <w:rPr>
          <w:spacing w:val="6"/>
        </w:rPr>
        <w:t xml:space="preserve"> </w:t>
      </w:r>
      <w:r>
        <w:t>based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 xml:space="preserve">warranties received from all its vendors </w:t>
      </w:r>
      <w:proofErr w:type="gramStart"/>
      <w:r>
        <w:t>and  suppliers</w:t>
      </w:r>
      <w:proofErr w:type="gramEnd"/>
      <w:r>
        <w:t>.</w:t>
      </w:r>
    </w:p>
    <w:p w:rsidR="00E26350" w:rsidRDefault="00E26350">
      <w:pPr>
        <w:spacing w:before="10"/>
        <w:rPr>
          <w:rFonts w:ascii="Arial" w:eastAsia="Arial" w:hAnsi="Arial" w:cs="Arial"/>
          <w:sz w:val="19"/>
          <w:szCs w:val="19"/>
        </w:rPr>
      </w:pPr>
    </w:p>
    <w:p w:rsidR="00E26350" w:rsidRDefault="00140420" w:rsidP="009969E6">
      <w:pPr>
        <w:pStyle w:val="BodyText"/>
        <w:spacing w:before="59"/>
        <w:jc w:val="center"/>
        <w:rPr>
          <w:u w:val="single" w:color="000000"/>
        </w:rPr>
      </w:pPr>
      <w:r>
        <w:rPr>
          <w:u w:val="single" w:color="000000"/>
        </w:rPr>
        <w:t>PENDING CUSTOMERS'</w:t>
      </w:r>
      <w:r>
        <w:rPr>
          <w:spacing w:val="-21"/>
          <w:u w:val="single" w:color="000000"/>
        </w:rPr>
        <w:t xml:space="preserve"> </w:t>
      </w:r>
      <w:r>
        <w:rPr>
          <w:u w:val="single" w:color="000000"/>
        </w:rPr>
        <w:t>CONTRACTS:</w:t>
      </w:r>
    </w:p>
    <w:p w:rsidR="007117DE" w:rsidRDefault="007117DE" w:rsidP="009969E6">
      <w:pPr>
        <w:pStyle w:val="BodyText"/>
        <w:spacing w:before="59"/>
        <w:jc w:val="center"/>
      </w:pPr>
    </w:p>
    <w:p w:rsidR="00E26350" w:rsidRDefault="00E26350">
      <w:pPr>
        <w:spacing w:before="8"/>
        <w:rPr>
          <w:rFonts w:ascii="Arial" w:eastAsia="Arial" w:hAnsi="Arial" w:cs="Arial"/>
          <w:sz w:val="24"/>
          <w:szCs w:val="24"/>
        </w:rPr>
      </w:pPr>
    </w:p>
    <w:p w:rsidR="00E26350" w:rsidRDefault="00140420" w:rsidP="009969E6">
      <w:pPr>
        <w:pStyle w:val="BodyText"/>
        <w:spacing w:line="487" w:lineRule="auto"/>
        <w:jc w:val="both"/>
      </w:pPr>
      <w:r>
        <w:t>The compan</w:t>
      </w:r>
      <w:r w:rsidR="009969E6">
        <w:t>y has received LOIs</w:t>
      </w:r>
      <w:r>
        <w:t xml:space="preserve"> from several prospective customers</w:t>
      </w:r>
      <w:r>
        <w:rPr>
          <w:spacing w:val="1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 xml:space="preserve">excess of 200 megawatts valued at about </w:t>
      </w:r>
      <w:r w:rsidR="005C53BE">
        <w:t xml:space="preserve">US </w:t>
      </w:r>
      <w:r w:rsidR="009969E6">
        <w:t>$400 million.</w:t>
      </w:r>
    </w:p>
    <w:p w:rsidR="009969E6" w:rsidRDefault="009969E6" w:rsidP="009969E6">
      <w:pPr>
        <w:pStyle w:val="BodyText"/>
        <w:spacing w:line="487" w:lineRule="auto"/>
        <w:jc w:val="both"/>
      </w:pPr>
    </w:p>
    <w:p w:rsidR="00E26350" w:rsidRDefault="00140420" w:rsidP="005C53BE">
      <w:pPr>
        <w:pStyle w:val="BodyText"/>
        <w:spacing w:before="8" w:line="487" w:lineRule="auto"/>
        <w:ind w:right="315"/>
        <w:jc w:val="both"/>
      </w:pPr>
      <w:r>
        <w:t>The</w:t>
      </w:r>
      <w:r>
        <w:rPr>
          <w:spacing w:val="7"/>
        </w:rPr>
        <w:t xml:space="preserve"> </w:t>
      </w:r>
      <w:r>
        <w:t>company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seeking</w:t>
      </w:r>
      <w:r>
        <w:rPr>
          <w:spacing w:val="7"/>
        </w:rPr>
        <w:t xml:space="preserve"> </w:t>
      </w:r>
      <w:r>
        <w:t>investors'</w:t>
      </w:r>
      <w:r>
        <w:rPr>
          <w:spacing w:val="8"/>
        </w:rPr>
        <w:t xml:space="preserve"> </w:t>
      </w:r>
      <w:r>
        <w:t>funding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satisfy</w:t>
      </w:r>
      <w:r>
        <w:rPr>
          <w:spacing w:val="7"/>
        </w:rPr>
        <w:t xml:space="preserve"> </w:t>
      </w:r>
      <w:r>
        <w:t>these</w:t>
      </w:r>
      <w:r>
        <w:rPr>
          <w:spacing w:val="6"/>
        </w:rPr>
        <w:t xml:space="preserve"> </w:t>
      </w:r>
      <w:r>
        <w:t>orders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assemble</w:t>
      </w:r>
      <w:r w:rsidR="0092604F">
        <w:t xml:space="preserve"> </w:t>
      </w:r>
      <w:r w:rsidR="005C53BE">
        <w:rPr>
          <w:spacing w:val="-64"/>
        </w:rPr>
        <w:t xml:space="preserve"> </w:t>
      </w:r>
      <w:r w:rsidR="0092604F">
        <w:rPr>
          <w:spacing w:val="-64"/>
        </w:rPr>
        <w:t xml:space="preserve">   </w:t>
      </w:r>
      <w:r>
        <w:t>more</w:t>
      </w:r>
      <w:r>
        <w:rPr>
          <w:spacing w:val="1"/>
        </w:rPr>
        <w:t xml:space="preserve"> </w:t>
      </w:r>
      <w:r>
        <w:t>units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proofErr w:type="spellStart"/>
      <w:r>
        <w:t>it</w:t>
      </w:r>
      <w:r w:rsidR="009969E6">
        <w:t>’</w:t>
      </w:r>
      <w:r>
        <w:t>s</w:t>
      </w:r>
      <w:proofErr w:type="spellEnd"/>
      <w:r>
        <w:rPr>
          <w:spacing w:val="2"/>
        </w:rPr>
        <w:t xml:space="preserve"> </w:t>
      </w:r>
      <w:r>
        <w:t>inventory</w:t>
      </w:r>
      <w:proofErr w:type="gramStart"/>
      <w:r w:rsidR="009969E6">
        <w:t xml:space="preserve">, </w:t>
      </w:r>
      <w:r>
        <w:rPr>
          <w:spacing w:val="2"/>
        </w:rPr>
        <w:t xml:space="preserve"> </w:t>
      </w:r>
      <w:r>
        <w:t>in</w:t>
      </w:r>
      <w:proofErr w:type="gramEnd"/>
      <w:r>
        <w:rPr>
          <w:spacing w:val="1"/>
        </w:rPr>
        <w:t xml:space="preserve"> </w:t>
      </w:r>
      <w:r>
        <w:t>order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customers</w:t>
      </w:r>
      <w:r>
        <w:rPr>
          <w:spacing w:val="1"/>
        </w:rPr>
        <w:t xml:space="preserve"> </w:t>
      </w:r>
      <w:r>
        <w:t>immediately</w:t>
      </w:r>
      <w:r>
        <w:rPr>
          <w:spacing w:val="2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they</w:t>
      </w:r>
      <w:r w:rsidR="005C53BE">
        <w:t xml:space="preserve"> </w:t>
      </w:r>
      <w:r>
        <w:rPr>
          <w:spacing w:val="-65"/>
        </w:rPr>
        <w:t xml:space="preserve"> </w:t>
      </w:r>
      <w:r w:rsidR="005C53BE">
        <w:rPr>
          <w:spacing w:val="-65"/>
        </w:rPr>
        <w:t xml:space="preserve">  </w:t>
      </w:r>
      <w:r>
        <w:t>place their</w:t>
      </w:r>
      <w:r>
        <w:rPr>
          <w:spacing w:val="35"/>
        </w:rPr>
        <w:t xml:space="preserve"> </w:t>
      </w:r>
      <w:r>
        <w:t>orders.</w:t>
      </w:r>
    </w:p>
    <w:p w:rsidR="00E26350" w:rsidRDefault="00E26350">
      <w:pPr>
        <w:spacing w:before="10"/>
        <w:rPr>
          <w:rFonts w:ascii="Arial" w:eastAsia="Arial" w:hAnsi="Arial" w:cs="Arial"/>
          <w:sz w:val="19"/>
          <w:szCs w:val="19"/>
        </w:rPr>
      </w:pPr>
    </w:p>
    <w:p w:rsidR="00E26350" w:rsidRDefault="00140420" w:rsidP="009969E6">
      <w:pPr>
        <w:pStyle w:val="BodyText"/>
        <w:spacing w:before="59"/>
        <w:jc w:val="center"/>
      </w:pPr>
      <w:r>
        <w:rPr>
          <w:spacing w:val="-2"/>
          <w:u w:val="single" w:color="000000"/>
        </w:rPr>
        <w:t>GLOBAL DISTRIBUTION</w:t>
      </w:r>
      <w:r>
        <w:rPr>
          <w:spacing w:val="-18"/>
          <w:u w:val="single" w:color="000000"/>
        </w:rPr>
        <w:t xml:space="preserve"> </w:t>
      </w:r>
      <w:r>
        <w:rPr>
          <w:u w:val="single" w:color="000000"/>
        </w:rPr>
        <w:t>NETWORK:</w:t>
      </w:r>
    </w:p>
    <w:p w:rsidR="00E26350" w:rsidRDefault="00E26350">
      <w:pPr>
        <w:spacing w:before="8"/>
        <w:rPr>
          <w:rFonts w:ascii="Arial" w:eastAsia="Arial" w:hAnsi="Arial" w:cs="Arial"/>
          <w:sz w:val="24"/>
          <w:szCs w:val="24"/>
        </w:rPr>
      </w:pPr>
    </w:p>
    <w:p w:rsidR="00E26350" w:rsidRDefault="00140420" w:rsidP="009969E6">
      <w:pPr>
        <w:pStyle w:val="BodyText"/>
        <w:spacing w:line="487" w:lineRule="auto"/>
        <w:ind w:right="315"/>
        <w:jc w:val="both"/>
      </w:pPr>
      <w:r>
        <w:t>The</w:t>
      </w:r>
      <w:r>
        <w:rPr>
          <w:spacing w:val="18"/>
        </w:rPr>
        <w:t xml:space="preserve"> </w:t>
      </w:r>
      <w:r>
        <w:t>company</w:t>
      </w:r>
      <w:r>
        <w:rPr>
          <w:spacing w:val="18"/>
        </w:rPr>
        <w:t xml:space="preserve"> </w:t>
      </w:r>
      <w:r>
        <w:t>has</w:t>
      </w:r>
      <w:r>
        <w:rPr>
          <w:spacing w:val="18"/>
        </w:rPr>
        <w:t xml:space="preserve"> </w:t>
      </w:r>
      <w:r>
        <w:t>signed</w:t>
      </w:r>
      <w:r>
        <w:rPr>
          <w:spacing w:val="18"/>
        </w:rPr>
        <w:t xml:space="preserve"> </w:t>
      </w:r>
      <w:r>
        <w:t>exclusive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non-exclusive</w:t>
      </w:r>
      <w:r>
        <w:rPr>
          <w:spacing w:val="18"/>
        </w:rPr>
        <w:t xml:space="preserve"> </w:t>
      </w:r>
      <w:r>
        <w:t>distribution</w:t>
      </w:r>
      <w:r>
        <w:rPr>
          <w:spacing w:val="18"/>
        </w:rPr>
        <w:t xml:space="preserve"> </w:t>
      </w:r>
      <w:r>
        <w:t>agreements</w:t>
      </w:r>
      <w:r>
        <w:rPr>
          <w:spacing w:val="-58"/>
        </w:rPr>
        <w:t xml:space="preserve"> </w:t>
      </w:r>
      <w:r w:rsidR="0008111A">
        <w:rPr>
          <w:spacing w:val="-58"/>
        </w:rPr>
        <w:t xml:space="preserve">   </w:t>
      </w:r>
      <w:r>
        <w:t xml:space="preserve">with </w:t>
      </w:r>
      <w:r w:rsidR="0008111A">
        <w:t>three international companies with offices in:</w:t>
      </w:r>
    </w:p>
    <w:p w:rsidR="00E26350" w:rsidRPr="0008111A" w:rsidRDefault="0008111A" w:rsidP="0008111A">
      <w:pPr>
        <w:tabs>
          <w:tab w:val="left" w:pos="438"/>
        </w:tabs>
        <w:spacing w:before="8" w:line="487" w:lineRule="auto"/>
        <w:ind w:left="720" w:right="315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sz w:val="24"/>
        </w:rPr>
        <w:t>T</w:t>
      </w:r>
      <w:r w:rsidR="00140420" w:rsidRPr="0008111A">
        <w:rPr>
          <w:rFonts w:ascii="Arial"/>
          <w:sz w:val="24"/>
        </w:rPr>
        <w:t>he U.S.A., Pakistan, India,</w:t>
      </w:r>
      <w:r w:rsidR="00140420" w:rsidRPr="0008111A">
        <w:rPr>
          <w:rFonts w:ascii="Arial"/>
          <w:spacing w:val="35"/>
          <w:sz w:val="24"/>
        </w:rPr>
        <w:t xml:space="preserve"> </w:t>
      </w:r>
      <w:r w:rsidR="00140420" w:rsidRPr="0008111A">
        <w:rPr>
          <w:rFonts w:ascii="Arial"/>
          <w:sz w:val="24"/>
        </w:rPr>
        <w:t>Dubai, South Korea</w:t>
      </w:r>
      <w:r w:rsidR="0092604F">
        <w:rPr>
          <w:rFonts w:ascii="Arial"/>
          <w:sz w:val="24"/>
        </w:rPr>
        <w:t>,</w:t>
      </w:r>
      <w:r w:rsidR="00140420" w:rsidRPr="0008111A">
        <w:rPr>
          <w:rFonts w:ascii="Arial"/>
          <w:sz w:val="24"/>
        </w:rPr>
        <w:t xml:space="preserve"> and</w:t>
      </w:r>
      <w:r w:rsidR="00140420" w:rsidRPr="0008111A">
        <w:rPr>
          <w:rFonts w:ascii="Arial"/>
          <w:spacing w:val="15"/>
          <w:sz w:val="24"/>
        </w:rPr>
        <w:t xml:space="preserve"> </w:t>
      </w:r>
      <w:r w:rsidR="00140420" w:rsidRPr="0008111A">
        <w:rPr>
          <w:rFonts w:ascii="Arial"/>
          <w:spacing w:val="2"/>
          <w:sz w:val="24"/>
        </w:rPr>
        <w:t>China.</w:t>
      </w:r>
      <w:proofErr w:type="gramEnd"/>
    </w:p>
    <w:p w:rsidR="00E26350" w:rsidRPr="0008111A" w:rsidRDefault="00140420" w:rsidP="0008111A">
      <w:pPr>
        <w:tabs>
          <w:tab w:val="left" w:pos="432"/>
        </w:tabs>
        <w:spacing w:before="8"/>
        <w:ind w:left="720"/>
        <w:rPr>
          <w:rFonts w:ascii="Arial" w:eastAsia="Arial" w:hAnsi="Arial" w:cs="Arial"/>
          <w:sz w:val="24"/>
          <w:szCs w:val="24"/>
        </w:rPr>
      </w:pPr>
      <w:proofErr w:type="gramStart"/>
      <w:r w:rsidRPr="0008111A">
        <w:rPr>
          <w:rFonts w:ascii="Arial"/>
          <w:sz w:val="24"/>
        </w:rPr>
        <w:t>Switzerland, Germany, France, Italy and</w:t>
      </w:r>
      <w:r w:rsidRPr="0008111A">
        <w:rPr>
          <w:rFonts w:ascii="Arial"/>
          <w:spacing w:val="13"/>
          <w:sz w:val="24"/>
        </w:rPr>
        <w:t xml:space="preserve"> </w:t>
      </w:r>
      <w:r w:rsidRPr="0008111A">
        <w:rPr>
          <w:rFonts w:ascii="Arial"/>
          <w:sz w:val="24"/>
        </w:rPr>
        <w:t>Spain.</w:t>
      </w:r>
      <w:proofErr w:type="gramEnd"/>
    </w:p>
    <w:p w:rsidR="00E26350" w:rsidRDefault="00E26350" w:rsidP="0008111A">
      <w:pPr>
        <w:spacing w:before="8"/>
        <w:ind w:left="958"/>
        <w:rPr>
          <w:rFonts w:ascii="Arial" w:eastAsia="Arial" w:hAnsi="Arial" w:cs="Arial"/>
          <w:sz w:val="24"/>
          <w:szCs w:val="24"/>
        </w:rPr>
      </w:pPr>
    </w:p>
    <w:p w:rsidR="00E26350" w:rsidRPr="0008111A" w:rsidRDefault="00140420" w:rsidP="0008111A">
      <w:pPr>
        <w:tabs>
          <w:tab w:val="left" w:pos="433"/>
        </w:tabs>
        <w:ind w:left="720"/>
        <w:rPr>
          <w:rFonts w:ascii="Arial" w:eastAsia="Arial" w:hAnsi="Arial" w:cs="Arial"/>
          <w:sz w:val="24"/>
          <w:szCs w:val="24"/>
        </w:rPr>
      </w:pPr>
      <w:proofErr w:type="gramStart"/>
      <w:r w:rsidRPr="0008111A">
        <w:rPr>
          <w:rFonts w:ascii="Arial"/>
          <w:sz w:val="24"/>
        </w:rPr>
        <w:t xml:space="preserve">Nigeria and several </w:t>
      </w:r>
      <w:r w:rsidR="0092604F">
        <w:rPr>
          <w:rFonts w:ascii="Arial"/>
          <w:sz w:val="24"/>
        </w:rPr>
        <w:t xml:space="preserve">other </w:t>
      </w:r>
      <w:r w:rsidRPr="0008111A">
        <w:rPr>
          <w:rFonts w:ascii="Arial"/>
          <w:sz w:val="24"/>
        </w:rPr>
        <w:t>African</w:t>
      </w:r>
      <w:r w:rsidRPr="0008111A">
        <w:rPr>
          <w:rFonts w:ascii="Arial"/>
          <w:spacing w:val="34"/>
          <w:sz w:val="24"/>
        </w:rPr>
        <w:t xml:space="preserve"> </w:t>
      </w:r>
      <w:r w:rsidRPr="0008111A">
        <w:rPr>
          <w:rFonts w:ascii="Arial"/>
          <w:sz w:val="24"/>
        </w:rPr>
        <w:t>countries.</w:t>
      </w:r>
      <w:proofErr w:type="gramEnd"/>
    </w:p>
    <w:p w:rsidR="00E26350" w:rsidRDefault="00E26350" w:rsidP="0008111A">
      <w:pPr>
        <w:ind w:left="958"/>
        <w:rPr>
          <w:rFonts w:ascii="Arial" w:eastAsia="Arial" w:hAnsi="Arial" w:cs="Arial"/>
          <w:sz w:val="24"/>
          <w:szCs w:val="24"/>
        </w:rPr>
      </w:pPr>
    </w:p>
    <w:p w:rsidR="007117DE" w:rsidRDefault="007117DE">
      <w:pPr>
        <w:rPr>
          <w:rFonts w:ascii="Arial" w:eastAsia="Arial" w:hAnsi="Arial" w:cs="Arial"/>
          <w:sz w:val="24"/>
          <w:szCs w:val="24"/>
        </w:rPr>
      </w:pPr>
    </w:p>
    <w:p w:rsidR="007117DE" w:rsidRDefault="007117DE">
      <w:pPr>
        <w:rPr>
          <w:rFonts w:ascii="Arial" w:eastAsia="Arial" w:hAnsi="Arial" w:cs="Arial"/>
          <w:sz w:val="24"/>
          <w:szCs w:val="24"/>
        </w:rPr>
      </w:pPr>
    </w:p>
    <w:p w:rsidR="007117DE" w:rsidRDefault="007117DE">
      <w:pPr>
        <w:rPr>
          <w:rFonts w:ascii="Arial" w:eastAsia="Arial" w:hAnsi="Arial" w:cs="Arial"/>
          <w:sz w:val="24"/>
          <w:szCs w:val="24"/>
        </w:rPr>
      </w:pPr>
    </w:p>
    <w:p w:rsidR="00E26350" w:rsidRDefault="00140420" w:rsidP="009969E6">
      <w:pPr>
        <w:pStyle w:val="BodyText"/>
        <w:spacing w:before="35"/>
        <w:ind w:right="58"/>
        <w:jc w:val="center"/>
      </w:pPr>
      <w:r>
        <w:rPr>
          <w:u w:val="single" w:color="000000"/>
        </w:rPr>
        <w:t>BUSINESS PARTNERSHIPS:</w:t>
      </w:r>
    </w:p>
    <w:p w:rsidR="00E26350" w:rsidRDefault="00E26350">
      <w:pPr>
        <w:spacing w:before="8"/>
        <w:rPr>
          <w:rFonts w:ascii="Arial" w:eastAsia="Arial" w:hAnsi="Arial" w:cs="Arial"/>
          <w:sz w:val="24"/>
          <w:szCs w:val="24"/>
        </w:rPr>
      </w:pPr>
    </w:p>
    <w:p w:rsidR="00E26350" w:rsidRDefault="00140420">
      <w:pPr>
        <w:pStyle w:val="BodyText"/>
        <w:spacing w:line="487" w:lineRule="auto"/>
        <w:ind w:right="58"/>
      </w:pPr>
      <w:r>
        <w:t>The</w:t>
      </w:r>
      <w:r>
        <w:rPr>
          <w:spacing w:val="7"/>
        </w:rPr>
        <w:t xml:space="preserve"> </w:t>
      </w:r>
      <w:r>
        <w:t>company</w:t>
      </w:r>
      <w:r>
        <w:rPr>
          <w:spacing w:val="7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retained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services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following</w:t>
      </w:r>
      <w:r>
        <w:rPr>
          <w:spacing w:val="7"/>
        </w:rPr>
        <w:t xml:space="preserve"> </w:t>
      </w:r>
      <w:r>
        <w:t>organizations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support</w:t>
      </w:r>
      <w:r>
        <w:rPr>
          <w:spacing w:val="7"/>
        </w:rPr>
        <w:t xml:space="preserve"> </w:t>
      </w:r>
      <w:r>
        <w:t>it</w:t>
      </w:r>
      <w:r w:rsidR="005C53BE">
        <w:t xml:space="preserve"> </w:t>
      </w:r>
      <w:r>
        <w:rPr>
          <w:spacing w:val="-63"/>
        </w:rPr>
        <w:t xml:space="preserve"> </w:t>
      </w:r>
      <w:r w:rsidR="005C53BE">
        <w:rPr>
          <w:spacing w:val="-63"/>
        </w:rPr>
        <w:t xml:space="preserve">    </w:t>
      </w:r>
      <w:r>
        <w:t>in the global</w:t>
      </w:r>
      <w:r>
        <w:rPr>
          <w:spacing w:val="53"/>
        </w:rPr>
        <w:t xml:space="preserve"> </w:t>
      </w:r>
      <w:r>
        <w:t>marketplace.</w:t>
      </w:r>
    </w:p>
    <w:p w:rsidR="00E26350" w:rsidRPr="008E24BC" w:rsidRDefault="00140420" w:rsidP="008E24BC">
      <w:pPr>
        <w:pStyle w:val="ListParagraph"/>
        <w:numPr>
          <w:ilvl w:val="0"/>
          <w:numId w:val="6"/>
        </w:numPr>
        <w:tabs>
          <w:tab w:val="left" w:pos="442"/>
        </w:tabs>
        <w:spacing w:before="8"/>
        <w:ind w:right="58"/>
        <w:rPr>
          <w:rFonts w:ascii="Arial" w:eastAsia="Arial" w:hAnsi="Arial" w:cs="Arial"/>
          <w:sz w:val="24"/>
          <w:szCs w:val="24"/>
        </w:rPr>
      </w:pPr>
      <w:r w:rsidRPr="008E24BC">
        <w:rPr>
          <w:rFonts w:ascii="Arial"/>
          <w:sz w:val="24"/>
        </w:rPr>
        <w:t>Lloyds of London to provide insurance risk</w:t>
      </w:r>
      <w:r w:rsidRPr="008E24BC">
        <w:rPr>
          <w:rFonts w:ascii="Arial"/>
          <w:spacing w:val="35"/>
          <w:sz w:val="24"/>
        </w:rPr>
        <w:t xml:space="preserve"> </w:t>
      </w:r>
      <w:r w:rsidRPr="008E24BC">
        <w:rPr>
          <w:rFonts w:ascii="Arial"/>
          <w:sz w:val="24"/>
        </w:rPr>
        <w:t>management.</w:t>
      </w:r>
    </w:p>
    <w:p w:rsidR="00E26350" w:rsidRDefault="00E26350" w:rsidP="008E24BC">
      <w:pPr>
        <w:spacing w:before="8"/>
        <w:rPr>
          <w:rFonts w:ascii="Arial" w:eastAsia="Arial" w:hAnsi="Arial" w:cs="Arial"/>
          <w:sz w:val="24"/>
          <w:szCs w:val="24"/>
        </w:rPr>
      </w:pPr>
    </w:p>
    <w:p w:rsidR="00E26350" w:rsidRDefault="00140420" w:rsidP="008E24BC">
      <w:pPr>
        <w:pStyle w:val="ListParagraph"/>
        <w:numPr>
          <w:ilvl w:val="0"/>
          <w:numId w:val="6"/>
        </w:numPr>
        <w:tabs>
          <w:tab w:val="left" w:pos="442"/>
        </w:tabs>
        <w:spacing w:line="487" w:lineRule="auto"/>
        <w:ind w:right="21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Deutsche National Bank to provide escrow accounts management and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z w:val="24"/>
        </w:rPr>
        <w:t>Letters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of Credit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z w:val="24"/>
        </w:rPr>
        <w:t>processing.</w:t>
      </w:r>
    </w:p>
    <w:p w:rsidR="00E26350" w:rsidRPr="008E24BC" w:rsidRDefault="008E17A6" w:rsidP="008E24BC">
      <w:pPr>
        <w:pStyle w:val="ListParagraph"/>
        <w:numPr>
          <w:ilvl w:val="0"/>
          <w:numId w:val="6"/>
        </w:numPr>
        <w:tabs>
          <w:tab w:val="left" w:pos="437"/>
        </w:tabs>
        <w:spacing w:before="8"/>
        <w:ind w:right="58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</w:t>
      </w:r>
      <w:r w:rsidR="00140420" w:rsidRPr="008E24BC">
        <w:rPr>
          <w:rFonts w:ascii="Arial"/>
          <w:sz w:val="24"/>
        </w:rPr>
        <w:t>nternational patent</w:t>
      </w:r>
      <w:r w:rsidR="00140420" w:rsidRPr="008E24BC">
        <w:rPr>
          <w:rFonts w:ascii="Arial"/>
          <w:spacing w:val="8"/>
          <w:sz w:val="24"/>
        </w:rPr>
        <w:t xml:space="preserve"> </w:t>
      </w:r>
      <w:r w:rsidR="00140420" w:rsidRPr="008E24BC">
        <w:rPr>
          <w:rFonts w:ascii="Arial"/>
          <w:sz w:val="24"/>
        </w:rPr>
        <w:t>protection.</w:t>
      </w:r>
    </w:p>
    <w:p w:rsidR="00E26350" w:rsidRDefault="00E26350" w:rsidP="008E24BC">
      <w:pPr>
        <w:spacing w:before="8"/>
        <w:rPr>
          <w:rFonts w:ascii="Arial" w:eastAsia="Arial" w:hAnsi="Arial" w:cs="Arial"/>
          <w:sz w:val="24"/>
          <w:szCs w:val="24"/>
        </w:rPr>
      </w:pPr>
    </w:p>
    <w:p w:rsidR="00E26350" w:rsidRPr="008E24BC" w:rsidRDefault="008E17A6" w:rsidP="008E24BC">
      <w:pPr>
        <w:pStyle w:val="ListParagraph"/>
        <w:numPr>
          <w:ilvl w:val="0"/>
          <w:numId w:val="6"/>
        </w:numPr>
        <w:tabs>
          <w:tab w:val="left" w:pos="440"/>
        </w:tabs>
        <w:ind w:right="58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</w:t>
      </w:r>
      <w:r w:rsidR="00140420" w:rsidRPr="008E24BC">
        <w:rPr>
          <w:rFonts w:ascii="Arial"/>
          <w:sz w:val="24"/>
        </w:rPr>
        <w:t>orporate legal</w:t>
      </w:r>
      <w:r w:rsidR="00140420" w:rsidRPr="008E24BC">
        <w:rPr>
          <w:rFonts w:ascii="Arial"/>
          <w:spacing w:val="28"/>
          <w:sz w:val="24"/>
        </w:rPr>
        <w:t xml:space="preserve"> </w:t>
      </w:r>
      <w:r w:rsidR="00140420" w:rsidRPr="008E24BC">
        <w:rPr>
          <w:rFonts w:ascii="Arial"/>
          <w:sz w:val="24"/>
        </w:rPr>
        <w:t>services.</w:t>
      </w:r>
    </w:p>
    <w:p w:rsidR="00E26350" w:rsidRDefault="00E26350" w:rsidP="008E24BC">
      <w:pPr>
        <w:spacing w:before="8"/>
        <w:rPr>
          <w:rFonts w:ascii="Arial" w:eastAsia="Arial" w:hAnsi="Arial" w:cs="Arial"/>
          <w:sz w:val="24"/>
          <w:szCs w:val="24"/>
        </w:rPr>
      </w:pPr>
    </w:p>
    <w:p w:rsidR="00E26350" w:rsidRPr="007117DE" w:rsidRDefault="008E17A6" w:rsidP="008E24BC">
      <w:pPr>
        <w:pStyle w:val="ListParagraph"/>
        <w:numPr>
          <w:ilvl w:val="0"/>
          <w:numId w:val="6"/>
        </w:numPr>
        <w:tabs>
          <w:tab w:val="left" w:pos="440"/>
        </w:tabs>
        <w:ind w:right="58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</w:t>
      </w:r>
      <w:r w:rsidR="00140420" w:rsidRPr="008E24BC">
        <w:rPr>
          <w:rFonts w:ascii="Arial"/>
          <w:sz w:val="24"/>
        </w:rPr>
        <w:t>ccounting and auditing</w:t>
      </w:r>
      <w:r w:rsidR="00140420" w:rsidRPr="008E24BC">
        <w:rPr>
          <w:rFonts w:ascii="Arial"/>
          <w:spacing w:val="53"/>
          <w:sz w:val="24"/>
        </w:rPr>
        <w:t xml:space="preserve"> </w:t>
      </w:r>
      <w:r w:rsidR="00140420" w:rsidRPr="008E24BC">
        <w:rPr>
          <w:rFonts w:ascii="Arial"/>
          <w:sz w:val="24"/>
        </w:rPr>
        <w:t>services.</w:t>
      </w:r>
    </w:p>
    <w:p w:rsidR="007117DE" w:rsidRPr="007117DE" w:rsidRDefault="007117DE" w:rsidP="007117DE">
      <w:pPr>
        <w:pStyle w:val="ListParagraph"/>
        <w:rPr>
          <w:rFonts w:ascii="Arial" w:eastAsia="Arial" w:hAnsi="Arial" w:cs="Arial"/>
          <w:sz w:val="24"/>
          <w:szCs w:val="24"/>
        </w:rPr>
      </w:pPr>
    </w:p>
    <w:p w:rsidR="007117DE" w:rsidRPr="008E24BC" w:rsidRDefault="007117DE" w:rsidP="005C53BE">
      <w:pPr>
        <w:pStyle w:val="ListParagraph"/>
        <w:tabs>
          <w:tab w:val="left" w:pos="440"/>
        </w:tabs>
        <w:ind w:left="720" w:right="58"/>
        <w:rPr>
          <w:rFonts w:ascii="Arial" w:eastAsia="Arial" w:hAnsi="Arial" w:cs="Arial"/>
          <w:sz w:val="24"/>
          <w:szCs w:val="24"/>
        </w:rPr>
      </w:pPr>
    </w:p>
    <w:p w:rsidR="00E26350" w:rsidRDefault="00E26350" w:rsidP="008E24BC">
      <w:pPr>
        <w:rPr>
          <w:rFonts w:ascii="Arial" w:eastAsia="Arial" w:hAnsi="Arial" w:cs="Arial"/>
          <w:sz w:val="20"/>
          <w:szCs w:val="20"/>
        </w:rPr>
      </w:pPr>
    </w:p>
    <w:p w:rsidR="00E26350" w:rsidRDefault="00E26350">
      <w:pPr>
        <w:spacing w:before="10"/>
        <w:rPr>
          <w:rFonts w:ascii="Arial" w:eastAsia="Arial" w:hAnsi="Arial" w:cs="Arial"/>
          <w:sz w:val="23"/>
          <w:szCs w:val="23"/>
        </w:rPr>
      </w:pPr>
    </w:p>
    <w:p w:rsidR="00E26350" w:rsidRDefault="00140420" w:rsidP="009969E6">
      <w:pPr>
        <w:pStyle w:val="BodyText"/>
        <w:spacing w:before="59"/>
        <w:ind w:right="58"/>
        <w:jc w:val="center"/>
      </w:pPr>
      <w:r>
        <w:rPr>
          <w:u w:val="single" w:color="000000"/>
        </w:rPr>
        <w:t>COMPANY'S FUTURE</w:t>
      </w:r>
      <w:r>
        <w:rPr>
          <w:spacing w:val="-25"/>
          <w:u w:val="single" w:color="000000"/>
        </w:rPr>
        <w:t xml:space="preserve"> </w:t>
      </w:r>
      <w:r>
        <w:rPr>
          <w:u w:val="single" w:color="000000"/>
        </w:rPr>
        <w:t>OUTLOOK:</w:t>
      </w:r>
    </w:p>
    <w:p w:rsidR="00E26350" w:rsidRDefault="00E26350">
      <w:pPr>
        <w:spacing w:before="8"/>
        <w:rPr>
          <w:rFonts w:ascii="Arial" w:eastAsia="Arial" w:hAnsi="Arial" w:cs="Arial"/>
          <w:sz w:val="24"/>
          <w:szCs w:val="24"/>
        </w:rPr>
      </w:pPr>
    </w:p>
    <w:p w:rsidR="00E26350" w:rsidRDefault="008E24BC" w:rsidP="008E24BC">
      <w:pPr>
        <w:pStyle w:val="BodyText"/>
        <w:spacing w:line="487" w:lineRule="auto"/>
        <w:ind w:right="58"/>
        <w:jc w:val="both"/>
      </w:pPr>
      <w:r>
        <w:t>TCIE</w:t>
      </w:r>
      <w:r w:rsidR="00140420">
        <w:rPr>
          <w:spacing w:val="11"/>
        </w:rPr>
        <w:t xml:space="preserve"> </w:t>
      </w:r>
      <w:r w:rsidR="00140420">
        <w:t>is</w:t>
      </w:r>
      <w:r w:rsidR="00140420">
        <w:rPr>
          <w:spacing w:val="11"/>
        </w:rPr>
        <w:t xml:space="preserve"> </w:t>
      </w:r>
      <w:r w:rsidR="00140420">
        <w:t>poised</w:t>
      </w:r>
      <w:r w:rsidR="00140420">
        <w:rPr>
          <w:spacing w:val="11"/>
        </w:rPr>
        <w:t xml:space="preserve"> </w:t>
      </w:r>
      <w:r w:rsidR="00140420">
        <w:t>to</w:t>
      </w:r>
      <w:r w:rsidR="00140420">
        <w:rPr>
          <w:spacing w:val="11"/>
        </w:rPr>
        <w:t xml:space="preserve"> </w:t>
      </w:r>
      <w:r w:rsidR="00140420">
        <w:t>become</w:t>
      </w:r>
      <w:r w:rsidR="00140420">
        <w:rPr>
          <w:spacing w:val="11"/>
        </w:rPr>
        <w:t xml:space="preserve"> </w:t>
      </w:r>
      <w:r w:rsidR="00140420">
        <w:t>one</w:t>
      </w:r>
      <w:r w:rsidR="00140420">
        <w:rPr>
          <w:spacing w:val="11"/>
        </w:rPr>
        <w:t xml:space="preserve"> </w:t>
      </w:r>
      <w:r w:rsidR="00140420">
        <w:t>of</w:t>
      </w:r>
      <w:r w:rsidR="00140420">
        <w:rPr>
          <w:spacing w:val="11"/>
        </w:rPr>
        <w:t xml:space="preserve"> </w:t>
      </w:r>
      <w:r w:rsidR="00140420">
        <w:t>the</w:t>
      </w:r>
      <w:r w:rsidR="00140420">
        <w:rPr>
          <w:spacing w:val="11"/>
        </w:rPr>
        <w:t xml:space="preserve"> </w:t>
      </w:r>
      <w:r w:rsidR="00140420">
        <w:t>world's</w:t>
      </w:r>
      <w:r w:rsidR="00140420">
        <w:rPr>
          <w:spacing w:val="-43"/>
        </w:rPr>
        <w:t xml:space="preserve"> </w:t>
      </w:r>
      <w:r w:rsidR="00140420">
        <w:t>biggest</w:t>
      </w:r>
      <w:r w:rsidR="00140420">
        <w:rPr>
          <w:spacing w:val="16"/>
        </w:rPr>
        <w:t xml:space="preserve"> </w:t>
      </w:r>
      <w:r w:rsidR="00140420">
        <w:t>manufacturers</w:t>
      </w:r>
      <w:r w:rsidR="00140420">
        <w:rPr>
          <w:spacing w:val="16"/>
        </w:rPr>
        <w:t xml:space="preserve"> </w:t>
      </w:r>
      <w:r w:rsidR="00140420">
        <w:t>and</w:t>
      </w:r>
      <w:r w:rsidR="00140420">
        <w:rPr>
          <w:spacing w:val="16"/>
        </w:rPr>
        <w:t xml:space="preserve"> </w:t>
      </w:r>
      <w:r w:rsidR="00140420">
        <w:t>distributors</w:t>
      </w:r>
      <w:r w:rsidR="00140420">
        <w:rPr>
          <w:spacing w:val="16"/>
        </w:rPr>
        <w:t xml:space="preserve"> </w:t>
      </w:r>
      <w:r w:rsidR="00140420">
        <w:t>of</w:t>
      </w:r>
      <w:r w:rsidR="00140420">
        <w:rPr>
          <w:spacing w:val="16"/>
        </w:rPr>
        <w:t xml:space="preserve"> </w:t>
      </w:r>
      <w:r w:rsidR="00140420">
        <w:t>green,</w:t>
      </w:r>
      <w:r w:rsidR="00140420">
        <w:rPr>
          <w:spacing w:val="16"/>
        </w:rPr>
        <w:t xml:space="preserve"> </w:t>
      </w:r>
      <w:r w:rsidR="00140420">
        <w:t>renewable</w:t>
      </w:r>
      <w:r w:rsidR="00140420">
        <w:rPr>
          <w:spacing w:val="16"/>
        </w:rPr>
        <w:t xml:space="preserve"> </w:t>
      </w:r>
      <w:r w:rsidR="00140420">
        <w:t>energy</w:t>
      </w:r>
      <w:r w:rsidR="00140420">
        <w:rPr>
          <w:spacing w:val="16"/>
        </w:rPr>
        <w:t xml:space="preserve"> </w:t>
      </w:r>
      <w:r w:rsidR="00140420">
        <w:t>products</w:t>
      </w:r>
      <w:r w:rsidR="00140420">
        <w:rPr>
          <w:spacing w:val="16"/>
        </w:rPr>
        <w:t xml:space="preserve"> </w:t>
      </w:r>
      <w:r w:rsidR="00140420">
        <w:t>and</w:t>
      </w:r>
      <w:r>
        <w:rPr>
          <w:spacing w:val="-64"/>
        </w:rPr>
        <w:t xml:space="preserve"> </w:t>
      </w:r>
      <w:r w:rsidR="00140420">
        <w:t>other clean energy</w:t>
      </w:r>
      <w:r w:rsidR="00140420">
        <w:rPr>
          <w:spacing w:val="29"/>
        </w:rPr>
        <w:t xml:space="preserve"> </w:t>
      </w:r>
      <w:r w:rsidR="00140420">
        <w:t>systems.</w:t>
      </w:r>
    </w:p>
    <w:p w:rsidR="005C53BE" w:rsidRDefault="005C53BE" w:rsidP="008E24BC">
      <w:pPr>
        <w:pStyle w:val="BodyText"/>
        <w:spacing w:line="487" w:lineRule="auto"/>
        <w:ind w:right="58"/>
        <w:jc w:val="both"/>
      </w:pPr>
    </w:p>
    <w:p w:rsidR="00E26350" w:rsidRDefault="00140420" w:rsidP="008E24BC">
      <w:pPr>
        <w:pStyle w:val="BodyText"/>
        <w:spacing w:before="8" w:line="487" w:lineRule="auto"/>
        <w:ind w:right="58"/>
        <w:jc w:val="both"/>
      </w:pPr>
      <w:r>
        <w:t>The</w:t>
      </w:r>
      <w:r>
        <w:rPr>
          <w:spacing w:val="9"/>
        </w:rPr>
        <w:t xml:space="preserve"> </w:t>
      </w:r>
      <w:r>
        <w:t>four</w:t>
      </w:r>
      <w:r>
        <w:rPr>
          <w:spacing w:val="9"/>
        </w:rPr>
        <w:t xml:space="preserve"> </w:t>
      </w:r>
      <w:r>
        <w:t>categories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technology</w:t>
      </w:r>
      <w:r>
        <w:rPr>
          <w:spacing w:val="8"/>
        </w:rPr>
        <w:t xml:space="preserve"> </w:t>
      </w:r>
      <w:r>
        <w:t>applies</w:t>
      </w:r>
      <w:r>
        <w:rPr>
          <w:spacing w:val="10"/>
        </w:rPr>
        <w:t xml:space="preserve"> </w:t>
      </w:r>
      <w:r>
        <w:t>constitute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entire</w:t>
      </w:r>
      <w:r>
        <w:rPr>
          <w:spacing w:val="10"/>
        </w:rPr>
        <w:t xml:space="preserve"> </w:t>
      </w:r>
      <w:r>
        <w:t>energy</w:t>
      </w:r>
      <w:r>
        <w:rPr>
          <w:spacing w:val="-63"/>
        </w:rPr>
        <w:t xml:space="preserve"> </w:t>
      </w:r>
      <w:r>
        <w:t>industry currently being powered by fossil fuels throughout the world.</w:t>
      </w:r>
    </w:p>
    <w:p w:rsidR="008E24BC" w:rsidRDefault="008E24BC">
      <w:pPr>
        <w:pStyle w:val="BodyText"/>
        <w:spacing w:before="8" w:line="487" w:lineRule="auto"/>
        <w:ind w:right="58"/>
      </w:pPr>
    </w:p>
    <w:p w:rsidR="00E26350" w:rsidRDefault="00140420" w:rsidP="008E24BC">
      <w:pPr>
        <w:pStyle w:val="BodyText"/>
        <w:spacing w:before="8" w:line="487" w:lineRule="auto"/>
        <w:ind w:right="58"/>
        <w:jc w:val="both"/>
      </w:pPr>
      <w:r>
        <w:t>With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crisis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global</w:t>
      </w:r>
      <w:r>
        <w:rPr>
          <w:spacing w:val="6"/>
        </w:rPr>
        <w:t xml:space="preserve"> </w:t>
      </w:r>
      <w:r>
        <w:t>warming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climate</w:t>
      </w:r>
      <w:r>
        <w:rPr>
          <w:spacing w:val="6"/>
        </w:rPr>
        <w:t xml:space="preserve"> </w:t>
      </w:r>
      <w:r>
        <w:t>change</w:t>
      </w:r>
      <w:r>
        <w:rPr>
          <w:spacing w:val="6"/>
        </w:rPr>
        <w:t xml:space="preserve"> </w:t>
      </w:r>
      <w:r>
        <w:t>afflicting</w:t>
      </w:r>
      <w:r>
        <w:rPr>
          <w:spacing w:val="10"/>
        </w:rPr>
        <w:t xml:space="preserve"> </w:t>
      </w:r>
      <w:r>
        <w:t>several</w:t>
      </w:r>
      <w:r>
        <w:rPr>
          <w:spacing w:val="-41"/>
        </w:rPr>
        <w:t xml:space="preserve"> </w:t>
      </w:r>
      <w:r>
        <w:t>regions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world,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need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reverse</w:t>
      </w:r>
      <w:r>
        <w:rPr>
          <w:spacing w:val="8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dangerous</w:t>
      </w:r>
      <w:r>
        <w:rPr>
          <w:spacing w:val="9"/>
        </w:rPr>
        <w:t xml:space="preserve"> </w:t>
      </w:r>
      <w:r>
        <w:t>trends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avert</w:t>
      </w:r>
      <w:r>
        <w:rPr>
          <w:spacing w:val="9"/>
        </w:rPr>
        <w:t xml:space="preserve"> </w:t>
      </w:r>
      <w:r>
        <w:t>global</w:t>
      </w:r>
      <w:r>
        <w:rPr>
          <w:spacing w:val="-64"/>
        </w:rPr>
        <w:t xml:space="preserve"> </w:t>
      </w:r>
      <w:r w:rsidR="000902B7">
        <w:t xml:space="preserve">economic </w:t>
      </w:r>
      <w:r>
        <w:t>disasters and possi</w:t>
      </w:r>
      <w:r w:rsidR="008E24BC">
        <w:t xml:space="preserve">ble human extinction cannot be </w:t>
      </w:r>
      <w:r>
        <w:t>overemphasized.</w:t>
      </w:r>
    </w:p>
    <w:p w:rsidR="008E24BC" w:rsidRDefault="008E24BC" w:rsidP="008E24BC">
      <w:pPr>
        <w:pStyle w:val="BodyText"/>
        <w:spacing w:before="8" w:line="487" w:lineRule="auto"/>
        <w:ind w:right="58"/>
        <w:jc w:val="both"/>
      </w:pPr>
    </w:p>
    <w:p w:rsidR="00E26350" w:rsidRDefault="00140420" w:rsidP="008E24BC">
      <w:pPr>
        <w:pStyle w:val="BodyText"/>
        <w:spacing w:before="8" w:line="487" w:lineRule="auto"/>
        <w:ind w:right="58"/>
        <w:jc w:val="both"/>
      </w:pPr>
      <w:r>
        <w:t>The</w:t>
      </w:r>
      <w:r>
        <w:rPr>
          <w:spacing w:val="10"/>
        </w:rPr>
        <w:t xml:space="preserve"> </w:t>
      </w:r>
      <w:r>
        <w:t>role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 w:rsidR="008E24BC">
        <w:t>this technology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contributing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turning</w:t>
      </w:r>
      <w:r>
        <w:rPr>
          <w:spacing w:val="10"/>
        </w:rPr>
        <w:t xml:space="preserve"> </w:t>
      </w:r>
      <w:r>
        <w:t>things</w:t>
      </w:r>
      <w:r w:rsidR="008E24BC">
        <w:rPr>
          <w:spacing w:val="-62"/>
        </w:rPr>
        <w:t xml:space="preserve">    </w:t>
      </w:r>
      <w:r>
        <w:t>around</w:t>
      </w:r>
      <w:r>
        <w:rPr>
          <w:spacing w:val="5"/>
        </w:rPr>
        <w:t xml:space="preserve"> </w:t>
      </w:r>
      <w:r>
        <w:t>makes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 w:rsidR="002020FB">
        <w:t>fore</w:t>
      </w:r>
      <w:r>
        <w:t>runner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campaign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stem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coming</w:t>
      </w:r>
      <w:r>
        <w:rPr>
          <w:spacing w:val="8"/>
        </w:rPr>
        <w:t xml:space="preserve"> </w:t>
      </w:r>
      <w:proofErr w:type="gramStart"/>
      <w:r>
        <w:t>global</w:t>
      </w:r>
      <w:r>
        <w:rPr>
          <w:spacing w:val="-51"/>
        </w:rPr>
        <w:t xml:space="preserve"> </w:t>
      </w:r>
      <w:r w:rsidR="002020FB">
        <w:rPr>
          <w:spacing w:val="-51"/>
        </w:rPr>
        <w:t xml:space="preserve"> </w:t>
      </w:r>
      <w:r>
        <w:t>catastrophe</w:t>
      </w:r>
      <w:proofErr w:type="gramEnd"/>
      <w:r>
        <w:t>.</w:t>
      </w:r>
    </w:p>
    <w:p w:rsidR="008E24BC" w:rsidRDefault="008E24BC" w:rsidP="008E24BC">
      <w:pPr>
        <w:pStyle w:val="BodyText"/>
        <w:spacing w:before="8" w:line="487" w:lineRule="auto"/>
        <w:ind w:right="58"/>
        <w:jc w:val="both"/>
      </w:pPr>
    </w:p>
    <w:p w:rsidR="00E26350" w:rsidRDefault="00140420" w:rsidP="00476AEE">
      <w:pPr>
        <w:pStyle w:val="BodyText"/>
        <w:spacing w:before="8" w:line="487" w:lineRule="auto"/>
        <w:ind w:right="58"/>
        <w:jc w:val="both"/>
      </w:pPr>
      <w:r>
        <w:t>Investors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unique</w:t>
      </w:r>
      <w:r>
        <w:rPr>
          <w:spacing w:val="12"/>
        </w:rPr>
        <w:t xml:space="preserve"> </w:t>
      </w:r>
      <w:r>
        <w:t>position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appreciate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reality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boldly</w:t>
      </w:r>
      <w:r>
        <w:rPr>
          <w:spacing w:val="12"/>
        </w:rPr>
        <w:t xml:space="preserve"> </w:t>
      </w:r>
      <w:r>
        <w:t>step</w:t>
      </w:r>
      <w:r>
        <w:rPr>
          <w:spacing w:val="-65"/>
        </w:rPr>
        <w:t xml:space="preserve"> </w:t>
      </w:r>
      <w:r>
        <w:t>forward to provide funding to mass-produce and distribute all categories of this</w:t>
      </w:r>
      <w:r w:rsidR="0008111A">
        <w:t xml:space="preserve"> </w:t>
      </w:r>
      <w:r w:rsidR="000902B7">
        <w:t>t</w:t>
      </w:r>
      <w:r>
        <w:t>echnology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supply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world</w:t>
      </w:r>
      <w:r>
        <w:rPr>
          <w:spacing w:val="12"/>
        </w:rPr>
        <w:t xml:space="preserve"> </w:t>
      </w:r>
      <w:r>
        <w:t>market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demanding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new,</w:t>
      </w:r>
      <w:r>
        <w:rPr>
          <w:spacing w:val="12"/>
        </w:rPr>
        <w:t xml:space="preserve"> </w:t>
      </w:r>
      <w:r>
        <w:t>clean</w:t>
      </w:r>
      <w:r>
        <w:rPr>
          <w:spacing w:val="12"/>
        </w:rPr>
        <w:t xml:space="preserve"> </w:t>
      </w:r>
      <w:proofErr w:type="gramStart"/>
      <w:r>
        <w:rPr>
          <w:spacing w:val="2"/>
        </w:rPr>
        <w:t>energy</w:t>
      </w:r>
      <w:r w:rsidR="008E24BC">
        <w:rPr>
          <w:spacing w:val="2"/>
        </w:rPr>
        <w:t xml:space="preserve"> </w:t>
      </w:r>
      <w:r>
        <w:rPr>
          <w:spacing w:val="-63"/>
        </w:rPr>
        <w:t xml:space="preserve"> </w:t>
      </w:r>
      <w:r>
        <w:t>technology</w:t>
      </w:r>
      <w:proofErr w:type="gramEnd"/>
      <w:r>
        <w:t xml:space="preserve"> that will put an end to the use of all fossil</w:t>
      </w:r>
      <w:r w:rsidR="002020FB">
        <w:rPr>
          <w:spacing w:val="62"/>
        </w:rPr>
        <w:t xml:space="preserve"> </w:t>
      </w:r>
      <w:r>
        <w:t>fuels.</w:t>
      </w:r>
    </w:p>
    <w:p w:rsidR="008E24BC" w:rsidRDefault="008E24BC" w:rsidP="008E24BC">
      <w:pPr>
        <w:pStyle w:val="BodyText"/>
        <w:spacing w:before="59" w:line="487" w:lineRule="auto"/>
        <w:ind w:right="58"/>
        <w:jc w:val="both"/>
      </w:pPr>
    </w:p>
    <w:p w:rsidR="00E26350" w:rsidRDefault="00140420" w:rsidP="008E24BC">
      <w:pPr>
        <w:pStyle w:val="BodyText"/>
        <w:spacing w:before="8" w:line="487" w:lineRule="auto"/>
        <w:ind w:right="58"/>
        <w:jc w:val="both"/>
      </w:pPr>
      <w:r>
        <w:t>The</w:t>
      </w:r>
      <w:r>
        <w:rPr>
          <w:spacing w:val="7"/>
        </w:rPr>
        <w:t xml:space="preserve"> </w:t>
      </w:r>
      <w:r>
        <w:t>future</w:t>
      </w:r>
      <w:r>
        <w:rPr>
          <w:spacing w:val="6"/>
        </w:rPr>
        <w:t xml:space="preserve"> </w:t>
      </w:r>
      <w:r>
        <w:t>outlook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 w:rsidR="008E24BC">
        <w:t>TCIE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proofErr w:type="spellStart"/>
      <w:proofErr w:type="gramStart"/>
      <w:r>
        <w:t>it</w:t>
      </w:r>
      <w:r w:rsidR="008E24BC">
        <w:t>’</w:t>
      </w:r>
      <w:r>
        <w:t>s</w:t>
      </w:r>
      <w:proofErr w:type="spellEnd"/>
      <w:proofErr w:type="gramEnd"/>
      <w:r>
        <w:rPr>
          <w:spacing w:val="7"/>
        </w:rPr>
        <w:t xml:space="preserve"> </w:t>
      </w:r>
      <w:r>
        <w:t>investors</w:t>
      </w:r>
      <w:r>
        <w:rPr>
          <w:spacing w:val="7"/>
        </w:rPr>
        <w:t xml:space="preserve"> </w:t>
      </w:r>
      <w:r>
        <w:t>is</w:t>
      </w:r>
      <w:r w:rsidR="008E24BC">
        <w:t xml:space="preserve"> </w:t>
      </w:r>
      <w:r>
        <w:t>very</w:t>
      </w:r>
      <w:r>
        <w:rPr>
          <w:spacing w:val="4"/>
        </w:rPr>
        <w:t xml:space="preserve"> </w:t>
      </w:r>
      <w:r>
        <w:t>bright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company</w:t>
      </w:r>
      <w:r>
        <w:rPr>
          <w:spacing w:val="4"/>
        </w:rPr>
        <w:t xml:space="preserve"> </w:t>
      </w:r>
      <w:r>
        <w:t>intends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stay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business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very</w:t>
      </w:r>
      <w:r>
        <w:rPr>
          <w:spacing w:val="4"/>
        </w:rPr>
        <w:t xml:space="preserve"> </w:t>
      </w:r>
      <w:r>
        <w:t>long</w:t>
      </w:r>
      <w:r>
        <w:rPr>
          <w:spacing w:val="4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 w:rsidR="00051910">
        <w:t xml:space="preserve"> </w:t>
      </w:r>
      <w:r>
        <w:rPr>
          <w:spacing w:val="-58"/>
        </w:rPr>
        <w:t xml:space="preserve"> </w:t>
      </w:r>
      <w:r w:rsidR="008E24BC">
        <w:rPr>
          <w:spacing w:val="-58"/>
        </w:rPr>
        <w:t xml:space="preserve">  </w:t>
      </w:r>
      <w:r>
        <w:t>key</w:t>
      </w:r>
      <w:r>
        <w:rPr>
          <w:spacing w:val="6"/>
        </w:rPr>
        <w:t xml:space="preserve"> </w:t>
      </w:r>
      <w:r>
        <w:t>participant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push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transform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energy</w:t>
      </w:r>
      <w:r>
        <w:rPr>
          <w:spacing w:val="6"/>
        </w:rPr>
        <w:t xml:space="preserve"> </w:t>
      </w:r>
      <w:r>
        <w:t>world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help</w:t>
      </w:r>
      <w:r>
        <w:rPr>
          <w:spacing w:val="6"/>
        </w:rPr>
        <w:t xml:space="preserve"> </w:t>
      </w:r>
      <w:r>
        <w:t>save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planet.</w:t>
      </w:r>
      <w:r>
        <w:rPr>
          <w:spacing w:val="-65"/>
        </w:rPr>
        <w:t xml:space="preserve"> </w:t>
      </w:r>
      <w:r w:rsidR="008E24BC">
        <w:rPr>
          <w:spacing w:val="-65"/>
        </w:rPr>
        <w:t xml:space="preserve">  </w:t>
      </w:r>
      <w:r>
        <w:t>The</w:t>
      </w:r>
      <w:r>
        <w:rPr>
          <w:spacing w:val="6"/>
        </w:rPr>
        <w:t xml:space="preserve"> </w:t>
      </w:r>
      <w:r>
        <w:t>company</w:t>
      </w:r>
      <w:r>
        <w:rPr>
          <w:spacing w:val="5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pay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15%</w:t>
      </w:r>
      <w:r>
        <w:rPr>
          <w:spacing w:val="6"/>
        </w:rPr>
        <w:t xml:space="preserve"> </w:t>
      </w:r>
      <w:r>
        <w:t>annual</w:t>
      </w:r>
      <w:r>
        <w:rPr>
          <w:spacing w:val="6"/>
        </w:rPr>
        <w:t xml:space="preserve"> </w:t>
      </w:r>
      <w:r>
        <w:t>interest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t>investors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 w:rsidR="008E24BC">
        <w:t>ten</w:t>
      </w:r>
      <w:r>
        <w:rPr>
          <w:spacing w:val="6"/>
        </w:rPr>
        <w:t xml:space="preserve"> </w:t>
      </w:r>
      <w:r>
        <w:t>consecutive</w:t>
      </w:r>
      <w:r w:rsidR="008E24BC">
        <w:t xml:space="preserve"> </w:t>
      </w:r>
      <w:r>
        <w:rPr>
          <w:spacing w:val="-63"/>
        </w:rPr>
        <w:t xml:space="preserve"> </w:t>
      </w:r>
      <w:r w:rsidR="008E24BC">
        <w:rPr>
          <w:spacing w:val="-63"/>
        </w:rPr>
        <w:t xml:space="preserve">     </w:t>
      </w:r>
      <w:r>
        <w:t>years.</w:t>
      </w:r>
    </w:p>
    <w:p w:rsidR="008E24BC" w:rsidRDefault="008E24BC" w:rsidP="008E24BC">
      <w:pPr>
        <w:pStyle w:val="BodyText"/>
        <w:spacing w:before="8" w:line="487" w:lineRule="auto"/>
        <w:ind w:right="58"/>
        <w:jc w:val="both"/>
      </w:pPr>
    </w:p>
    <w:p w:rsidR="00E26350" w:rsidRDefault="00140420" w:rsidP="008E24BC">
      <w:pPr>
        <w:pStyle w:val="BodyText"/>
        <w:spacing w:before="8"/>
        <w:ind w:right="58"/>
        <w:jc w:val="both"/>
        <w:rPr>
          <w:spacing w:val="2"/>
        </w:rPr>
      </w:pPr>
      <w:r>
        <w:t>All principal</w:t>
      </w:r>
      <w:r w:rsidR="0008111A">
        <w:t xml:space="preserve"> investments will be repaid in five</w:t>
      </w:r>
      <w:r>
        <w:rPr>
          <w:spacing w:val="26"/>
        </w:rPr>
        <w:t xml:space="preserve"> </w:t>
      </w:r>
      <w:r>
        <w:rPr>
          <w:spacing w:val="2"/>
        </w:rPr>
        <w:t>years.</w:t>
      </w:r>
    </w:p>
    <w:p w:rsidR="00DF6B86" w:rsidRDefault="00DF6B86" w:rsidP="008E24BC">
      <w:pPr>
        <w:pStyle w:val="BodyText"/>
        <w:spacing w:before="8"/>
        <w:ind w:right="58"/>
        <w:jc w:val="both"/>
        <w:rPr>
          <w:spacing w:val="2"/>
        </w:rPr>
      </w:pPr>
      <w:r>
        <w:rPr>
          <w:spacing w:val="2"/>
        </w:rPr>
        <w:t>.</w:t>
      </w:r>
    </w:p>
    <w:p w:rsidR="00DF6B86" w:rsidRDefault="00DF6B86" w:rsidP="008E24BC">
      <w:pPr>
        <w:pStyle w:val="BodyText"/>
        <w:spacing w:before="8"/>
        <w:ind w:right="58"/>
        <w:jc w:val="both"/>
        <w:rPr>
          <w:spacing w:val="2"/>
        </w:rPr>
      </w:pPr>
    </w:p>
    <w:p w:rsidR="00DF6B86" w:rsidRDefault="00DF6B86" w:rsidP="008E24BC">
      <w:pPr>
        <w:pStyle w:val="BodyText"/>
        <w:spacing w:before="8"/>
        <w:ind w:right="58"/>
        <w:jc w:val="both"/>
        <w:rPr>
          <w:spacing w:val="2"/>
        </w:rPr>
      </w:pPr>
    </w:p>
    <w:p w:rsidR="00DF6B86" w:rsidRDefault="00DF6B86" w:rsidP="008E24BC">
      <w:pPr>
        <w:pStyle w:val="BodyText"/>
        <w:spacing w:before="8"/>
        <w:ind w:right="58"/>
        <w:jc w:val="both"/>
        <w:rPr>
          <w:spacing w:val="2"/>
        </w:rPr>
      </w:pPr>
    </w:p>
    <w:p w:rsidR="00DF6B86" w:rsidRDefault="00DF6B86" w:rsidP="008E24BC">
      <w:pPr>
        <w:pStyle w:val="BodyText"/>
        <w:spacing w:before="8"/>
        <w:ind w:right="58"/>
        <w:jc w:val="both"/>
      </w:pPr>
    </w:p>
    <w:p w:rsidR="00E26350" w:rsidRDefault="00E26350"/>
    <w:p w:rsidR="001C1870" w:rsidRDefault="001C1870"/>
    <w:p w:rsidR="00DF6B86" w:rsidRDefault="00DF6B86"/>
    <w:p w:rsidR="00DF6B86" w:rsidRDefault="00DF6B86"/>
    <w:p w:rsidR="00DF6B86" w:rsidRDefault="00DF6B86"/>
    <w:p w:rsidR="00DF6B86" w:rsidRDefault="00DF6B86"/>
    <w:p w:rsidR="00DF6B86" w:rsidRDefault="00DF6B86"/>
    <w:p w:rsidR="00DF6B86" w:rsidRDefault="00DF6B86"/>
    <w:p w:rsidR="00DF6B86" w:rsidRDefault="00DF6B86"/>
    <w:p w:rsidR="00DF6B86" w:rsidRDefault="00DF6B86"/>
    <w:p w:rsidR="00DF6B86" w:rsidRDefault="00DF6B86"/>
    <w:p w:rsidR="00DF6B86" w:rsidRDefault="00DF6B86"/>
    <w:p w:rsidR="00DF6B86" w:rsidRDefault="00DF6B86"/>
    <w:p w:rsidR="00DF6B86" w:rsidRDefault="00DF6B86"/>
    <w:p w:rsidR="00DF6B86" w:rsidRDefault="00DF6B86"/>
    <w:p w:rsidR="00DF6B86" w:rsidRDefault="00DF6B86"/>
    <w:p w:rsidR="00DF6B86" w:rsidRDefault="00DF6B86"/>
    <w:p w:rsidR="00DF6B86" w:rsidRPr="006859C1" w:rsidRDefault="00DF6B86">
      <w:pPr>
        <w:rPr>
          <w:sz w:val="24"/>
          <w:szCs w:val="24"/>
        </w:rPr>
      </w:pPr>
    </w:p>
    <w:p w:rsidR="00DF6B86" w:rsidRPr="006859C1" w:rsidRDefault="00DF6B86" w:rsidP="006859C1">
      <w:pPr>
        <w:ind w:left="7200" w:hanging="7200"/>
        <w:rPr>
          <w:sz w:val="24"/>
          <w:szCs w:val="24"/>
        </w:rPr>
      </w:pPr>
      <w:r w:rsidRPr="006859C1">
        <w:rPr>
          <w:sz w:val="24"/>
          <w:szCs w:val="24"/>
        </w:rPr>
        <w:t xml:space="preserve">For more information or creative options, please contact:  </w:t>
      </w:r>
      <w:r w:rsidR="006859C1" w:rsidRPr="006859C1">
        <w:rPr>
          <w:sz w:val="24"/>
          <w:szCs w:val="24"/>
        </w:rPr>
        <w:tab/>
      </w:r>
      <w:bookmarkStart w:id="0" w:name="_GoBack"/>
      <w:bookmarkEnd w:id="0"/>
      <w:r w:rsidRPr="006859C1">
        <w:rPr>
          <w:b/>
          <w:sz w:val="24"/>
          <w:szCs w:val="24"/>
        </w:rPr>
        <w:t>Jan Mar</w:t>
      </w:r>
      <w:r w:rsidR="006859C1" w:rsidRPr="006859C1">
        <w:rPr>
          <w:b/>
          <w:sz w:val="24"/>
          <w:szCs w:val="24"/>
        </w:rPr>
        <w:t xml:space="preserve">ie Bjorklund </w:t>
      </w:r>
      <w:r w:rsidRPr="006859C1">
        <w:rPr>
          <w:b/>
          <w:sz w:val="24"/>
          <w:szCs w:val="24"/>
        </w:rPr>
        <w:t>FundingCatalyst@aol.com</w:t>
      </w:r>
    </w:p>
    <w:sectPr w:rsidR="00DF6B86" w:rsidRPr="006859C1" w:rsidSect="005C4A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864" w:bottom="864" w:left="864" w:header="720" w:footer="720" w:gutter="0"/>
      <w:pgBorders w:offsetFrom="page">
        <w:left w:val="doubleWave" w:sz="6" w:space="24" w:color="595959" w:themeColor="text1" w:themeTint="A6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4F4" w:rsidRDefault="00E914F4" w:rsidP="008E24BC">
      <w:r>
        <w:separator/>
      </w:r>
    </w:p>
  </w:endnote>
  <w:endnote w:type="continuationSeparator" w:id="0">
    <w:p w:rsidR="00E914F4" w:rsidRDefault="00E914F4" w:rsidP="008E2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4BC" w:rsidRDefault="008E24B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89859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24BC" w:rsidRDefault="008E24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59C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E24BC" w:rsidRDefault="008E24B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4BC" w:rsidRDefault="008E24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4F4" w:rsidRDefault="00E914F4" w:rsidP="008E24BC">
      <w:r>
        <w:separator/>
      </w:r>
    </w:p>
  </w:footnote>
  <w:footnote w:type="continuationSeparator" w:id="0">
    <w:p w:rsidR="00E914F4" w:rsidRDefault="00E914F4" w:rsidP="008E24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4BC" w:rsidRDefault="008E24B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4BC" w:rsidRDefault="008E24B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4BC" w:rsidRDefault="008E24B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92D9E"/>
    <w:multiLevelType w:val="hybridMultilevel"/>
    <w:tmpl w:val="65C6EDF6"/>
    <w:lvl w:ilvl="0" w:tplc="04090001">
      <w:start w:val="1"/>
      <w:numFmt w:val="bullet"/>
      <w:lvlText w:val=""/>
      <w:lvlJc w:val="left"/>
      <w:pPr>
        <w:ind w:left="100" w:hanging="338"/>
      </w:pPr>
      <w:rPr>
        <w:rFonts w:ascii="Symbol" w:hAnsi="Symbol" w:hint="default"/>
        <w:spacing w:val="1"/>
        <w:w w:val="100"/>
        <w:sz w:val="24"/>
        <w:szCs w:val="24"/>
      </w:rPr>
    </w:lvl>
    <w:lvl w:ilvl="1" w:tplc="8BF6CE4E">
      <w:start w:val="1"/>
      <w:numFmt w:val="bullet"/>
      <w:lvlText w:val="•"/>
      <w:lvlJc w:val="left"/>
      <w:pPr>
        <w:ind w:left="1004" w:hanging="338"/>
      </w:pPr>
      <w:rPr>
        <w:rFonts w:hint="default"/>
      </w:rPr>
    </w:lvl>
    <w:lvl w:ilvl="2" w:tplc="FF005CD8">
      <w:start w:val="1"/>
      <w:numFmt w:val="bullet"/>
      <w:lvlText w:val="•"/>
      <w:lvlJc w:val="left"/>
      <w:pPr>
        <w:ind w:left="1908" w:hanging="338"/>
      </w:pPr>
      <w:rPr>
        <w:rFonts w:hint="default"/>
      </w:rPr>
    </w:lvl>
    <w:lvl w:ilvl="3" w:tplc="3D7E69D0">
      <w:start w:val="1"/>
      <w:numFmt w:val="bullet"/>
      <w:lvlText w:val="•"/>
      <w:lvlJc w:val="left"/>
      <w:pPr>
        <w:ind w:left="2812" w:hanging="338"/>
      </w:pPr>
      <w:rPr>
        <w:rFonts w:hint="default"/>
      </w:rPr>
    </w:lvl>
    <w:lvl w:ilvl="4" w:tplc="B706F224">
      <w:start w:val="1"/>
      <w:numFmt w:val="bullet"/>
      <w:lvlText w:val="•"/>
      <w:lvlJc w:val="left"/>
      <w:pPr>
        <w:ind w:left="3716" w:hanging="338"/>
      </w:pPr>
      <w:rPr>
        <w:rFonts w:hint="default"/>
      </w:rPr>
    </w:lvl>
    <w:lvl w:ilvl="5" w:tplc="045EC42C">
      <w:start w:val="1"/>
      <w:numFmt w:val="bullet"/>
      <w:lvlText w:val="•"/>
      <w:lvlJc w:val="left"/>
      <w:pPr>
        <w:ind w:left="4620" w:hanging="338"/>
      </w:pPr>
      <w:rPr>
        <w:rFonts w:hint="default"/>
      </w:rPr>
    </w:lvl>
    <w:lvl w:ilvl="6" w:tplc="5442C964">
      <w:start w:val="1"/>
      <w:numFmt w:val="bullet"/>
      <w:lvlText w:val="•"/>
      <w:lvlJc w:val="left"/>
      <w:pPr>
        <w:ind w:left="5524" w:hanging="338"/>
      </w:pPr>
      <w:rPr>
        <w:rFonts w:hint="default"/>
      </w:rPr>
    </w:lvl>
    <w:lvl w:ilvl="7" w:tplc="B0FC6344">
      <w:start w:val="1"/>
      <w:numFmt w:val="bullet"/>
      <w:lvlText w:val="•"/>
      <w:lvlJc w:val="left"/>
      <w:pPr>
        <w:ind w:left="6428" w:hanging="338"/>
      </w:pPr>
      <w:rPr>
        <w:rFonts w:hint="default"/>
      </w:rPr>
    </w:lvl>
    <w:lvl w:ilvl="8" w:tplc="A03A4E18">
      <w:start w:val="1"/>
      <w:numFmt w:val="bullet"/>
      <w:lvlText w:val="•"/>
      <w:lvlJc w:val="left"/>
      <w:pPr>
        <w:ind w:left="7332" w:hanging="338"/>
      </w:pPr>
      <w:rPr>
        <w:rFonts w:hint="default"/>
      </w:rPr>
    </w:lvl>
  </w:abstractNum>
  <w:abstractNum w:abstractNumId="1">
    <w:nsid w:val="339A52F0"/>
    <w:multiLevelType w:val="hybridMultilevel"/>
    <w:tmpl w:val="1B863F04"/>
    <w:lvl w:ilvl="0" w:tplc="110AEDC0">
      <w:start w:val="1"/>
      <w:numFmt w:val="decimal"/>
      <w:lvlText w:val="%1."/>
      <w:lvlJc w:val="left"/>
      <w:pPr>
        <w:ind w:left="100" w:hanging="338"/>
      </w:pPr>
      <w:rPr>
        <w:rFonts w:ascii="Arial" w:eastAsia="Arial" w:hAnsi="Arial" w:hint="default"/>
        <w:spacing w:val="1"/>
        <w:w w:val="100"/>
        <w:sz w:val="24"/>
        <w:szCs w:val="24"/>
      </w:rPr>
    </w:lvl>
    <w:lvl w:ilvl="1" w:tplc="8BF6CE4E">
      <w:start w:val="1"/>
      <w:numFmt w:val="bullet"/>
      <w:lvlText w:val="•"/>
      <w:lvlJc w:val="left"/>
      <w:pPr>
        <w:ind w:left="1004" w:hanging="338"/>
      </w:pPr>
      <w:rPr>
        <w:rFonts w:hint="default"/>
      </w:rPr>
    </w:lvl>
    <w:lvl w:ilvl="2" w:tplc="FF005CD8">
      <w:start w:val="1"/>
      <w:numFmt w:val="bullet"/>
      <w:lvlText w:val="•"/>
      <w:lvlJc w:val="left"/>
      <w:pPr>
        <w:ind w:left="1908" w:hanging="338"/>
      </w:pPr>
      <w:rPr>
        <w:rFonts w:hint="default"/>
      </w:rPr>
    </w:lvl>
    <w:lvl w:ilvl="3" w:tplc="3D7E69D0">
      <w:start w:val="1"/>
      <w:numFmt w:val="bullet"/>
      <w:lvlText w:val="•"/>
      <w:lvlJc w:val="left"/>
      <w:pPr>
        <w:ind w:left="2812" w:hanging="338"/>
      </w:pPr>
      <w:rPr>
        <w:rFonts w:hint="default"/>
      </w:rPr>
    </w:lvl>
    <w:lvl w:ilvl="4" w:tplc="B706F224">
      <w:start w:val="1"/>
      <w:numFmt w:val="bullet"/>
      <w:lvlText w:val="•"/>
      <w:lvlJc w:val="left"/>
      <w:pPr>
        <w:ind w:left="3716" w:hanging="338"/>
      </w:pPr>
      <w:rPr>
        <w:rFonts w:hint="default"/>
      </w:rPr>
    </w:lvl>
    <w:lvl w:ilvl="5" w:tplc="045EC42C">
      <w:start w:val="1"/>
      <w:numFmt w:val="bullet"/>
      <w:lvlText w:val="•"/>
      <w:lvlJc w:val="left"/>
      <w:pPr>
        <w:ind w:left="4620" w:hanging="338"/>
      </w:pPr>
      <w:rPr>
        <w:rFonts w:hint="default"/>
      </w:rPr>
    </w:lvl>
    <w:lvl w:ilvl="6" w:tplc="5442C964">
      <w:start w:val="1"/>
      <w:numFmt w:val="bullet"/>
      <w:lvlText w:val="•"/>
      <w:lvlJc w:val="left"/>
      <w:pPr>
        <w:ind w:left="5524" w:hanging="338"/>
      </w:pPr>
      <w:rPr>
        <w:rFonts w:hint="default"/>
      </w:rPr>
    </w:lvl>
    <w:lvl w:ilvl="7" w:tplc="B0FC6344">
      <w:start w:val="1"/>
      <w:numFmt w:val="bullet"/>
      <w:lvlText w:val="•"/>
      <w:lvlJc w:val="left"/>
      <w:pPr>
        <w:ind w:left="6428" w:hanging="338"/>
      </w:pPr>
      <w:rPr>
        <w:rFonts w:hint="default"/>
      </w:rPr>
    </w:lvl>
    <w:lvl w:ilvl="8" w:tplc="A03A4E18">
      <w:start w:val="1"/>
      <w:numFmt w:val="bullet"/>
      <w:lvlText w:val="•"/>
      <w:lvlJc w:val="left"/>
      <w:pPr>
        <w:ind w:left="7332" w:hanging="338"/>
      </w:pPr>
      <w:rPr>
        <w:rFonts w:hint="default"/>
      </w:rPr>
    </w:lvl>
  </w:abstractNum>
  <w:abstractNum w:abstractNumId="2">
    <w:nsid w:val="3CCD4F48"/>
    <w:multiLevelType w:val="hybridMultilevel"/>
    <w:tmpl w:val="8D768786"/>
    <w:lvl w:ilvl="0" w:tplc="866C70FE">
      <w:start w:val="1"/>
      <w:numFmt w:val="decimal"/>
      <w:lvlText w:val="%1."/>
      <w:lvlJc w:val="left"/>
      <w:pPr>
        <w:ind w:left="439" w:hanging="340"/>
      </w:pPr>
      <w:rPr>
        <w:rFonts w:ascii="Arial" w:eastAsia="Arial" w:hAnsi="Arial" w:hint="default"/>
        <w:spacing w:val="1"/>
        <w:w w:val="100"/>
        <w:sz w:val="24"/>
        <w:szCs w:val="24"/>
      </w:rPr>
    </w:lvl>
    <w:lvl w:ilvl="1" w:tplc="5322A8CC">
      <w:start w:val="1"/>
      <w:numFmt w:val="bullet"/>
      <w:lvlText w:val="•"/>
      <w:lvlJc w:val="left"/>
      <w:pPr>
        <w:ind w:left="1304" w:hanging="340"/>
      </w:pPr>
      <w:rPr>
        <w:rFonts w:hint="default"/>
      </w:rPr>
    </w:lvl>
    <w:lvl w:ilvl="2" w:tplc="2D740FDC">
      <w:start w:val="1"/>
      <w:numFmt w:val="bullet"/>
      <w:lvlText w:val="•"/>
      <w:lvlJc w:val="left"/>
      <w:pPr>
        <w:ind w:left="2168" w:hanging="340"/>
      </w:pPr>
      <w:rPr>
        <w:rFonts w:hint="default"/>
      </w:rPr>
    </w:lvl>
    <w:lvl w:ilvl="3" w:tplc="C13CCAAE">
      <w:start w:val="1"/>
      <w:numFmt w:val="bullet"/>
      <w:lvlText w:val="•"/>
      <w:lvlJc w:val="left"/>
      <w:pPr>
        <w:ind w:left="3032" w:hanging="340"/>
      </w:pPr>
      <w:rPr>
        <w:rFonts w:hint="default"/>
      </w:rPr>
    </w:lvl>
    <w:lvl w:ilvl="4" w:tplc="25A46E28">
      <w:start w:val="1"/>
      <w:numFmt w:val="bullet"/>
      <w:lvlText w:val="•"/>
      <w:lvlJc w:val="left"/>
      <w:pPr>
        <w:ind w:left="3896" w:hanging="340"/>
      </w:pPr>
      <w:rPr>
        <w:rFonts w:hint="default"/>
      </w:rPr>
    </w:lvl>
    <w:lvl w:ilvl="5" w:tplc="5660F73E">
      <w:start w:val="1"/>
      <w:numFmt w:val="bullet"/>
      <w:lvlText w:val="•"/>
      <w:lvlJc w:val="left"/>
      <w:pPr>
        <w:ind w:left="4760" w:hanging="340"/>
      </w:pPr>
      <w:rPr>
        <w:rFonts w:hint="default"/>
      </w:rPr>
    </w:lvl>
    <w:lvl w:ilvl="6" w:tplc="B1B4B3CC">
      <w:start w:val="1"/>
      <w:numFmt w:val="bullet"/>
      <w:lvlText w:val="•"/>
      <w:lvlJc w:val="left"/>
      <w:pPr>
        <w:ind w:left="5624" w:hanging="340"/>
      </w:pPr>
      <w:rPr>
        <w:rFonts w:hint="default"/>
      </w:rPr>
    </w:lvl>
    <w:lvl w:ilvl="7" w:tplc="163C53FA">
      <w:start w:val="1"/>
      <w:numFmt w:val="bullet"/>
      <w:lvlText w:val="•"/>
      <w:lvlJc w:val="left"/>
      <w:pPr>
        <w:ind w:left="6488" w:hanging="340"/>
      </w:pPr>
      <w:rPr>
        <w:rFonts w:hint="default"/>
      </w:rPr>
    </w:lvl>
    <w:lvl w:ilvl="8" w:tplc="2FD08828">
      <w:start w:val="1"/>
      <w:numFmt w:val="bullet"/>
      <w:lvlText w:val="•"/>
      <w:lvlJc w:val="left"/>
      <w:pPr>
        <w:ind w:left="7352" w:hanging="340"/>
      </w:pPr>
      <w:rPr>
        <w:rFonts w:hint="default"/>
      </w:rPr>
    </w:lvl>
  </w:abstractNum>
  <w:abstractNum w:abstractNumId="3">
    <w:nsid w:val="5643139E"/>
    <w:multiLevelType w:val="hybridMultilevel"/>
    <w:tmpl w:val="6B1A4D06"/>
    <w:lvl w:ilvl="0" w:tplc="4F084A82">
      <w:start w:val="1"/>
      <w:numFmt w:val="decimal"/>
      <w:lvlText w:val="%1."/>
      <w:lvlJc w:val="left"/>
      <w:pPr>
        <w:ind w:left="100" w:hanging="342"/>
      </w:pPr>
      <w:rPr>
        <w:rFonts w:ascii="Arial" w:eastAsia="Arial" w:hAnsi="Arial" w:hint="default"/>
        <w:spacing w:val="2"/>
        <w:w w:val="100"/>
        <w:sz w:val="24"/>
        <w:szCs w:val="24"/>
      </w:rPr>
    </w:lvl>
    <w:lvl w:ilvl="1" w:tplc="CD945408">
      <w:start w:val="1"/>
      <w:numFmt w:val="bullet"/>
      <w:lvlText w:val="•"/>
      <w:lvlJc w:val="left"/>
      <w:pPr>
        <w:ind w:left="998" w:hanging="342"/>
      </w:pPr>
      <w:rPr>
        <w:rFonts w:hint="default"/>
      </w:rPr>
    </w:lvl>
    <w:lvl w:ilvl="2" w:tplc="0C8CAD50">
      <w:start w:val="1"/>
      <w:numFmt w:val="bullet"/>
      <w:lvlText w:val="•"/>
      <w:lvlJc w:val="left"/>
      <w:pPr>
        <w:ind w:left="1896" w:hanging="342"/>
      </w:pPr>
      <w:rPr>
        <w:rFonts w:hint="default"/>
      </w:rPr>
    </w:lvl>
    <w:lvl w:ilvl="3" w:tplc="6F464C78">
      <w:start w:val="1"/>
      <w:numFmt w:val="bullet"/>
      <w:lvlText w:val="•"/>
      <w:lvlJc w:val="left"/>
      <w:pPr>
        <w:ind w:left="2794" w:hanging="342"/>
      </w:pPr>
      <w:rPr>
        <w:rFonts w:hint="default"/>
      </w:rPr>
    </w:lvl>
    <w:lvl w:ilvl="4" w:tplc="1F3EDA20">
      <w:start w:val="1"/>
      <w:numFmt w:val="bullet"/>
      <w:lvlText w:val="•"/>
      <w:lvlJc w:val="left"/>
      <w:pPr>
        <w:ind w:left="3692" w:hanging="342"/>
      </w:pPr>
      <w:rPr>
        <w:rFonts w:hint="default"/>
      </w:rPr>
    </w:lvl>
    <w:lvl w:ilvl="5" w:tplc="7A1E3042">
      <w:start w:val="1"/>
      <w:numFmt w:val="bullet"/>
      <w:lvlText w:val="•"/>
      <w:lvlJc w:val="left"/>
      <w:pPr>
        <w:ind w:left="4590" w:hanging="342"/>
      </w:pPr>
      <w:rPr>
        <w:rFonts w:hint="default"/>
      </w:rPr>
    </w:lvl>
    <w:lvl w:ilvl="6" w:tplc="D446015E">
      <w:start w:val="1"/>
      <w:numFmt w:val="bullet"/>
      <w:lvlText w:val="•"/>
      <w:lvlJc w:val="left"/>
      <w:pPr>
        <w:ind w:left="5488" w:hanging="342"/>
      </w:pPr>
      <w:rPr>
        <w:rFonts w:hint="default"/>
      </w:rPr>
    </w:lvl>
    <w:lvl w:ilvl="7" w:tplc="E690D34A">
      <w:start w:val="1"/>
      <w:numFmt w:val="bullet"/>
      <w:lvlText w:val="•"/>
      <w:lvlJc w:val="left"/>
      <w:pPr>
        <w:ind w:left="6386" w:hanging="342"/>
      </w:pPr>
      <w:rPr>
        <w:rFonts w:hint="default"/>
      </w:rPr>
    </w:lvl>
    <w:lvl w:ilvl="8" w:tplc="6FAEE2FC">
      <w:start w:val="1"/>
      <w:numFmt w:val="bullet"/>
      <w:lvlText w:val="•"/>
      <w:lvlJc w:val="left"/>
      <w:pPr>
        <w:ind w:left="7284" w:hanging="342"/>
      </w:pPr>
      <w:rPr>
        <w:rFonts w:hint="default"/>
      </w:rPr>
    </w:lvl>
  </w:abstractNum>
  <w:abstractNum w:abstractNumId="4">
    <w:nsid w:val="6C331F92"/>
    <w:multiLevelType w:val="hybridMultilevel"/>
    <w:tmpl w:val="97D8A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224035"/>
    <w:multiLevelType w:val="hybridMultilevel"/>
    <w:tmpl w:val="0062F0D6"/>
    <w:lvl w:ilvl="0" w:tplc="E8582DB4">
      <w:start w:val="1"/>
      <w:numFmt w:val="decimal"/>
      <w:lvlText w:val="%1."/>
      <w:lvlJc w:val="left"/>
      <w:pPr>
        <w:ind w:left="160" w:hanging="339"/>
      </w:pPr>
      <w:rPr>
        <w:rFonts w:ascii="Arial" w:eastAsia="Arial" w:hAnsi="Arial" w:hint="default"/>
        <w:spacing w:val="1"/>
        <w:w w:val="99"/>
        <w:sz w:val="24"/>
        <w:szCs w:val="24"/>
      </w:rPr>
    </w:lvl>
    <w:lvl w:ilvl="1" w:tplc="BF62BF0E">
      <w:start w:val="1"/>
      <w:numFmt w:val="bullet"/>
      <w:lvlText w:val="•"/>
      <w:lvlJc w:val="left"/>
      <w:pPr>
        <w:ind w:left="1078" w:hanging="339"/>
      </w:pPr>
      <w:rPr>
        <w:rFonts w:hint="default"/>
      </w:rPr>
    </w:lvl>
    <w:lvl w:ilvl="2" w:tplc="1A50F520">
      <w:start w:val="1"/>
      <w:numFmt w:val="bullet"/>
      <w:lvlText w:val="•"/>
      <w:lvlJc w:val="left"/>
      <w:pPr>
        <w:ind w:left="1996" w:hanging="339"/>
      </w:pPr>
      <w:rPr>
        <w:rFonts w:hint="default"/>
      </w:rPr>
    </w:lvl>
    <w:lvl w:ilvl="3" w:tplc="88DCC886">
      <w:start w:val="1"/>
      <w:numFmt w:val="bullet"/>
      <w:lvlText w:val="•"/>
      <w:lvlJc w:val="left"/>
      <w:pPr>
        <w:ind w:left="2914" w:hanging="339"/>
      </w:pPr>
      <w:rPr>
        <w:rFonts w:hint="default"/>
      </w:rPr>
    </w:lvl>
    <w:lvl w:ilvl="4" w:tplc="6E8ED32C">
      <w:start w:val="1"/>
      <w:numFmt w:val="bullet"/>
      <w:lvlText w:val="•"/>
      <w:lvlJc w:val="left"/>
      <w:pPr>
        <w:ind w:left="3832" w:hanging="339"/>
      </w:pPr>
      <w:rPr>
        <w:rFonts w:hint="default"/>
      </w:rPr>
    </w:lvl>
    <w:lvl w:ilvl="5" w:tplc="E02ECE58">
      <w:start w:val="1"/>
      <w:numFmt w:val="bullet"/>
      <w:lvlText w:val="•"/>
      <w:lvlJc w:val="left"/>
      <w:pPr>
        <w:ind w:left="4750" w:hanging="339"/>
      </w:pPr>
      <w:rPr>
        <w:rFonts w:hint="default"/>
      </w:rPr>
    </w:lvl>
    <w:lvl w:ilvl="6" w:tplc="A89C17F2">
      <w:start w:val="1"/>
      <w:numFmt w:val="bullet"/>
      <w:lvlText w:val="•"/>
      <w:lvlJc w:val="left"/>
      <w:pPr>
        <w:ind w:left="5668" w:hanging="339"/>
      </w:pPr>
      <w:rPr>
        <w:rFonts w:hint="default"/>
      </w:rPr>
    </w:lvl>
    <w:lvl w:ilvl="7" w:tplc="18D63B48">
      <w:start w:val="1"/>
      <w:numFmt w:val="bullet"/>
      <w:lvlText w:val="•"/>
      <w:lvlJc w:val="left"/>
      <w:pPr>
        <w:ind w:left="6586" w:hanging="339"/>
      </w:pPr>
      <w:rPr>
        <w:rFonts w:hint="default"/>
      </w:rPr>
    </w:lvl>
    <w:lvl w:ilvl="8" w:tplc="B518F31E">
      <w:start w:val="1"/>
      <w:numFmt w:val="bullet"/>
      <w:lvlText w:val="•"/>
      <w:lvlJc w:val="left"/>
      <w:pPr>
        <w:ind w:left="7504" w:hanging="339"/>
      </w:pPr>
      <w:rPr>
        <w:rFonts w:hint="default"/>
      </w:rPr>
    </w:lvl>
  </w:abstractNum>
  <w:abstractNum w:abstractNumId="6">
    <w:nsid w:val="7AF97715"/>
    <w:multiLevelType w:val="hybridMultilevel"/>
    <w:tmpl w:val="53868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350"/>
    <w:rsid w:val="00003849"/>
    <w:rsid w:val="00020130"/>
    <w:rsid w:val="00051910"/>
    <w:rsid w:val="0008111A"/>
    <w:rsid w:val="000902B7"/>
    <w:rsid w:val="000B1472"/>
    <w:rsid w:val="000B36E5"/>
    <w:rsid w:val="000E7F3C"/>
    <w:rsid w:val="00140420"/>
    <w:rsid w:val="0016245A"/>
    <w:rsid w:val="00194ABD"/>
    <w:rsid w:val="001C1870"/>
    <w:rsid w:val="002020FB"/>
    <w:rsid w:val="00250210"/>
    <w:rsid w:val="00255F2E"/>
    <w:rsid w:val="00263301"/>
    <w:rsid w:val="002E16ED"/>
    <w:rsid w:val="002F38CE"/>
    <w:rsid w:val="00384D7F"/>
    <w:rsid w:val="003B7F19"/>
    <w:rsid w:val="0041332E"/>
    <w:rsid w:val="004371DF"/>
    <w:rsid w:val="00476AEE"/>
    <w:rsid w:val="004B5E83"/>
    <w:rsid w:val="004C05F9"/>
    <w:rsid w:val="00577A10"/>
    <w:rsid w:val="005C4AFA"/>
    <w:rsid w:val="005C53BE"/>
    <w:rsid w:val="00676EB2"/>
    <w:rsid w:val="006859C1"/>
    <w:rsid w:val="00707026"/>
    <w:rsid w:val="007117DE"/>
    <w:rsid w:val="00712E83"/>
    <w:rsid w:val="0075130A"/>
    <w:rsid w:val="007B153A"/>
    <w:rsid w:val="00850A36"/>
    <w:rsid w:val="008565AB"/>
    <w:rsid w:val="008637AF"/>
    <w:rsid w:val="00865507"/>
    <w:rsid w:val="008B2E6C"/>
    <w:rsid w:val="008E17A6"/>
    <w:rsid w:val="008E24BC"/>
    <w:rsid w:val="0092604F"/>
    <w:rsid w:val="00993C94"/>
    <w:rsid w:val="009969E6"/>
    <w:rsid w:val="009C616D"/>
    <w:rsid w:val="009F5CFD"/>
    <w:rsid w:val="00A15CBA"/>
    <w:rsid w:val="00A760CB"/>
    <w:rsid w:val="00B44FAB"/>
    <w:rsid w:val="00B663F3"/>
    <w:rsid w:val="00B708F2"/>
    <w:rsid w:val="00BA7F9A"/>
    <w:rsid w:val="00BE60D5"/>
    <w:rsid w:val="00D91D97"/>
    <w:rsid w:val="00DB3CCD"/>
    <w:rsid w:val="00DF6B86"/>
    <w:rsid w:val="00E26350"/>
    <w:rsid w:val="00E83851"/>
    <w:rsid w:val="00E914F4"/>
    <w:rsid w:val="00EF278A"/>
    <w:rsid w:val="00F1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40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4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24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24BC"/>
  </w:style>
  <w:style w:type="paragraph" w:styleId="Footer">
    <w:name w:val="footer"/>
    <w:basedOn w:val="Normal"/>
    <w:link w:val="FooterChar"/>
    <w:uiPriority w:val="99"/>
    <w:unhideWhenUsed/>
    <w:rsid w:val="008E24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24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40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4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24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24BC"/>
  </w:style>
  <w:style w:type="paragraph" w:styleId="Footer">
    <w:name w:val="footer"/>
    <w:basedOn w:val="Normal"/>
    <w:link w:val="FooterChar"/>
    <w:uiPriority w:val="99"/>
    <w:unhideWhenUsed/>
    <w:rsid w:val="008E24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2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4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6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7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52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68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2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7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8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77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93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E7FBC-77D5-4BCA-A68D-452CE277D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1659</Words>
  <Characters>9458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Cogar Business Plan 2014</vt:lpstr>
    </vt:vector>
  </TitlesOfParts>
  <Company>Hewlett-Packard</Company>
  <LinksUpToDate>false</LinksUpToDate>
  <CharactersWithSpaces>11095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Cogar Business Plan 2014</dc:title>
  <dc:creator>Karen Harris</dc:creator>
  <cp:lastModifiedBy>J Marie</cp:lastModifiedBy>
  <cp:revision>4</cp:revision>
  <dcterms:created xsi:type="dcterms:W3CDTF">2015-04-05T13:40:00Z</dcterms:created>
  <dcterms:modified xsi:type="dcterms:W3CDTF">2015-04-05T19:44:00Z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2014-05-29T00:00:00Z</vt:filetime>
  </property>
  <property fmtid="{D5CDD505-2E9C-101B-9397-08002B2CF9AE}" pid="3" name="Creator">
    <vt:lpwstr>TextEdit</vt:lpwstr>
  </property>
  <property fmtid="{D5CDD505-2E9C-101B-9397-08002B2CF9AE}" pid="4" name="LastSaved">
    <vt:filetime>2015-04-03T00:00:00Z</vt:filetime>
  </property>
</Properties>
</file>